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75EAF" w14:textId="2FEAAE9A" w:rsidR="005A3D80" w:rsidRPr="00D356DE" w:rsidRDefault="001A326F" w:rsidP="00CB784B">
      <w:pPr>
        <w:pStyle w:val="Heading1"/>
        <w:ind w:firstLine="720"/>
        <w:jc w:val="both"/>
        <w:rPr>
          <w:rFonts w:ascii="Comic Sans MS" w:hAnsi="Comic Sans MS"/>
          <w:i/>
          <w:sz w:val="24"/>
          <w:u w:val="single"/>
        </w:rPr>
      </w:pPr>
      <w:r w:rsidRPr="00F35B8C">
        <w:rPr>
          <w:rFonts w:ascii="Comic Sans MS" w:hAnsi="Comic Sans MS"/>
          <w:i/>
          <w:sz w:val="24"/>
          <w:u w:val="single"/>
        </w:rPr>
        <w:t>20</w:t>
      </w:r>
      <w:r w:rsidR="00643765">
        <w:rPr>
          <w:rFonts w:ascii="Comic Sans MS" w:hAnsi="Comic Sans MS"/>
          <w:i/>
          <w:sz w:val="24"/>
          <w:u w:val="single"/>
        </w:rPr>
        <w:t>21</w:t>
      </w:r>
      <w:r w:rsidRPr="00F35B8C">
        <w:rPr>
          <w:rFonts w:ascii="Comic Sans MS" w:hAnsi="Comic Sans MS"/>
          <w:i/>
          <w:sz w:val="24"/>
          <w:u w:val="single"/>
        </w:rPr>
        <w:t xml:space="preserve"> </w:t>
      </w:r>
      <w:r w:rsidR="00A54E30">
        <w:rPr>
          <w:rFonts w:ascii="Comic Sans MS" w:hAnsi="Comic Sans MS"/>
          <w:i/>
          <w:sz w:val="24"/>
          <w:u w:val="single"/>
        </w:rPr>
        <w:t xml:space="preserve">LEHIGH </w:t>
      </w:r>
      <w:r w:rsidRPr="00F35B8C">
        <w:rPr>
          <w:rFonts w:ascii="Comic Sans MS" w:hAnsi="Comic Sans MS"/>
          <w:i/>
          <w:sz w:val="24"/>
          <w:u w:val="single"/>
        </w:rPr>
        <w:t>DISTRICT PINEWOOD DERBY RULES</w:t>
      </w:r>
    </w:p>
    <w:p w14:paraId="2798B401" w14:textId="77777777" w:rsidR="00CB784B" w:rsidRDefault="00CB784B" w:rsidP="00791401">
      <w:pPr>
        <w:ind w:left="-720"/>
        <w:jc w:val="both"/>
        <w:rPr>
          <w:rFonts w:ascii="Comic Sans MS" w:hAnsi="Comic Sans MS"/>
          <w:b/>
          <w:i/>
          <w:sz w:val="20"/>
          <w:szCs w:val="20"/>
          <w:u w:val="single"/>
        </w:rPr>
      </w:pPr>
    </w:p>
    <w:p w14:paraId="1C375A5A" w14:textId="10E9ED6E" w:rsidR="00C97159" w:rsidRPr="00CB784B" w:rsidRDefault="005C2375" w:rsidP="00791401">
      <w:pPr>
        <w:ind w:left="-720"/>
        <w:jc w:val="both"/>
        <w:rPr>
          <w:sz w:val="20"/>
          <w:szCs w:val="20"/>
        </w:rPr>
      </w:pPr>
      <w:r w:rsidRPr="00CB784B">
        <w:rPr>
          <w:rFonts w:ascii="Comic Sans MS" w:hAnsi="Comic Sans MS"/>
          <w:b/>
          <w:i/>
          <w:sz w:val="20"/>
          <w:szCs w:val="20"/>
          <w:u w:val="single"/>
        </w:rPr>
        <w:t>Overview:</w:t>
      </w:r>
    </w:p>
    <w:p w14:paraId="1291F475" w14:textId="77777777" w:rsidR="00C97159" w:rsidRPr="00E12B46" w:rsidRDefault="00C97159" w:rsidP="00791401">
      <w:pPr>
        <w:numPr>
          <w:ilvl w:val="0"/>
          <w:numId w:val="2"/>
        </w:numPr>
        <w:suppressAutoHyphens/>
        <w:ind w:left="360"/>
        <w:jc w:val="both"/>
        <w:rPr>
          <w:rFonts w:ascii="Comic Sans MS" w:hAnsi="Comic Sans MS"/>
          <w:sz w:val="15"/>
          <w:szCs w:val="15"/>
        </w:rPr>
      </w:pPr>
      <w:r w:rsidRPr="00E12B46">
        <w:rPr>
          <w:rFonts w:ascii="Comic Sans MS" w:hAnsi="Comic Sans MS"/>
          <w:sz w:val="15"/>
          <w:szCs w:val="15"/>
        </w:rPr>
        <w:t>Do your best and don’t worry if it’s not good enough; some of the most unlikely cars have won!</w:t>
      </w:r>
    </w:p>
    <w:p w14:paraId="045BE41B" w14:textId="77777777" w:rsidR="00C97159" w:rsidRPr="00E12B46" w:rsidRDefault="00C97159" w:rsidP="00791401">
      <w:pPr>
        <w:numPr>
          <w:ilvl w:val="0"/>
          <w:numId w:val="2"/>
        </w:numPr>
        <w:suppressAutoHyphens/>
        <w:ind w:left="360"/>
        <w:jc w:val="both"/>
        <w:rPr>
          <w:rFonts w:ascii="Comic Sans MS" w:hAnsi="Comic Sans MS"/>
          <w:sz w:val="15"/>
          <w:szCs w:val="15"/>
        </w:rPr>
      </w:pPr>
      <w:r w:rsidRPr="00E12B46">
        <w:rPr>
          <w:rFonts w:ascii="Comic Sans MS" w:hAnsi="Comic Sans MS"/>
          <w:sz w:val="15"/>
          <w:szCs w:val="15"/>
        </w:rPr>
        <w:t>The race car must have been built for and raced in this year’s Pack Pinewood Derby Race.</w:t>
      </w:r>
    </w:p>
    <w:p w14:paraId="544A8ABE" w14:textId="77777777" w:rsidR="00C97159" w:rsidRPr="00E12B46" w:rsidRDefault="00C97159" w:rsidP="00791401">
      <w:pPr>
        <w:numPr>
          <w:ilvl w:val="0"/>
          <w:numId w:val="2"/>
        </w:numPr>
        <w:suppressAutoHyphens/>
        <w:ind w:left="360"/>
        <w:jc w:val="both"/>
        <w:rPr>
          <w:rFonts w:ascii="Comic Sans MS" w:hAnsi="Comic Sans MS"/>
          <w:sz w:val="15"/>
          <w:szCs w:val="15"/>
        </w:rPr>
      </w:pPr>
      <w:r w:rsidRPr="00E12B46">
        <w:rPr>
          <w:rFonts w:ascii="Comic Sans MS" w:hAnsi="Comic Sans MS"/>
          <w:sz w:val="15"/>
          <w:szCs w:val="15"/>
        </w:rPr>
        <w:t>Only the official BSA block of wood should be used. No pre-cut cars will be accepted.</w:t>
      </w:r>
    </w:p>
    <w:p w14:paraId="4AB977EF" w14:textId="413438BB" w:rsidR="00C97159" w:rsidRPr="00E12B46" w:rsidRDefault="00C97159" w:rsidP="00791401">
      <w:pPr>
        <w:numPr>
          <w:ilvl w:val="0"/>
          <w:numId w:val="2"/>
        </w:numPr>
        <w:suppressAutoHyphens/>
        <w:ind w:left="360"/>
        <w:jc w:val="both"/>
        <w:rPr>
          <w:rFonts w:ascii="Comic Sans MS" w:hAnsi="Comic Sans MS"/>
          <w:sz w:val="15"/>
          <w:szCs w:val="15"/>
        </w:rPr>
      </w:pPr>
      <w:r w:rsidRPr="00E12B46">
        <w:rPr>
          <w:rFonts w:ascii="Comic Sans MS" w:hAnsi="Comic Sans MS"/>
          <w:sz w:val="15"/>
          <w:szCs w:val="15"/>
        </w:rPr>
        <w:t xml:space="preserve">Anything done to a car to give an unfair advantage may be rejected by the </w:t>
      </w:r>
      <w:r w:rsidR="00E12B46">
        <w:rPr>
          <w:rFonts w:ascii="Comic Sans MS" w:hAnsi="Comic Sans MS"/>
          <w:sz w:val="15"/>
          <w:szCs w:val="15"/>
        </w:rPr>
        <w:t>Judges</w:t>
      </w:r>
      <w:r w:rsidRPr="00E12B46">
        <w:rPr>
          <w:rFonts w:ascii="Comic Sans MS" w:hAnsi="Comic Sans MS"/>
          <w:sz w:val="15"/>
          <w:szCs w:val="15"/>
        </w:rPr>
        <w:t xml:space="preserve"> or Race Officials.</w:t>
      </w:r>
    </w:p>
    <w:p w14:paraId="17E26CEA" w14:textId="7FD00273" w:rsidR="00C97159" w:rsidRPr="00E12B46" w:rsidRDefault="00C97159" w:rsidP="00791401">
      <w:pPr>
        <w:numPr>
          <w:ilvl w:val="0"/>
          <w:numId w:val="2"/>
        </w:numPr>
        <w:suppressAutoHyphens/>
        <w:ind w:left="360"/>
        <w:jc w:val="both"/>
        <w:rPr>
          <w:rFonts w:ascii="Comic Sans MS" w:hAnsi="Comic Sans MS"/>
          <w:sz w:val="15"/>
          <w:szCs w:val="15"/>
        </w:rPr>
      </w:pPr>
      <w:r w:rsidRPr="00E12B46">
        <w:rPr>
          <w:rFonts w:ascii="Comic Sans MS" w:hAnsi="Comic Sans MS"/>
          <w:sz w:val="15"/>
          <w:szCs w:val="15"/>
        </w:rPr>
        <w:t xml:space="preserve">Cars will be impounded by Race Officials after vehicle inspection and will be returned to </w:t>
      </w:r>
      <w:r w:rsidR="00791401">
        <w:rPr>
          <w:rFonts w:ascii="Comic Sans MS" w:hAnsi="Comic Sans MS"/>
          <w:sz w:val="15"/>
          <w:szCs w:val="15"/>
        </w:rPr>
        <w:t>the owner</w:t>
      </w:r>
      <w:r w:rsidRPr="00E12B46">
        <w:rPr>
          <w:rFonts w:ascii="Comic Sans MS" w:hAnsi="Comic Sans MS"/>
          <w:sz w:val="15"/>
          <w:szCs w:val="15"/>
        </w:rPr>
        <w:t xml:space="preserve"> at end of the day’s racing.</w:t>
      </w:r>
    </w:p>
    <w:p w14:paraId="0BAC2FF6" w14:textId="77777777" w:rsidR="001F36BE" w:rsidRPr="00E12B46" w:rsidRDefault="001F36BE" w:rsidP="00791401">
      <w:pPr>
        <w:numPr>
          <w:ilvl w:val="0"/>
          <w:numId w:val="6"/>
        </w:numPr>
        <w:suppressAutoHyphens/>
        <w:ind w:left="360"/>
        <w:jc w:val="both"/>
        <w:rPr>
          <w:rFonts w:ascii="Comic Sans MS" w:hAnsi="Comic Sans MS"/>
          <w:sz w:val="15"/>
          <w:szCs w:val="15"/>
        </w:rPr>
      </w:pPr>
      <w:r w:rsidRPr="00E12B46">
        <w:rPr>
          <w:rFonts w:ascii="Comic Sans MS" w:hAnsi="Comic Sans MS"/>
          <w:sz w:val="15"/>
          <w:szCs w:val="15"/>
        </w:rPr>
        <w:t>Have FUN!!</w:t>
      </w:r>
    </w:p>
    <w:p w14:paraId="3E232158" w14:textId="77777777" w:rsidR="00CB784B" w:rsidRDefault="00CB784B" w:rsidP="00791401">
      <w:pPr>
        <w:ind w:left="-720"/>
        <w:jc w:val="both"/>
        <w:rPr>
          <w:rFonts w:ascii="Comic Sans MS" w:hAnsi="Comic Sans MS"/>
          <w:b/>
          <w:i/>
          <w:sz w:val="20"/>
          <w:szCs w:val="20"/>
          <w:u w:val="single"/>
        </w:rPr>
      </w:pPr>
    </w:p>
    <w:p w14:paraId="1E4E2763" w14:textId="77777777" w:rsidR="00504FC9" w:rsidRDefault="00643765" w:rsidP="00504FC9">
      <w:pPr>
        <w:ind w:left="-720"/>
        <w:jc w:val="both"/>
        <w:rPr>
          <w:rFonts w:ascii="Comic Sans MS" w:hAnsi="Comic Sans MS"/>
          <w:b/>
          <w:i/>
          <w:sz w:val="20"/>
          <w:szCs w:val="20"/>
          <w:u w:val="single"/>
        </w:rPr>
      </w:pPr>
      <w:r w:rsidRPr="00CB784B">
        <w:rPr>
          <w:rFonts w:ascii="Comic Sans MS" w:hAnsi="Comic Sans MS"/>
          <w:b/>
          <w:i/>
          <w:sz w:val="20"/>
          <w:szCs w:val="20"/>
          <w:u w:val="single"/>
        </w:rPr>
        <w:t>Specifications</w:t>
      </w:r>
      <w:r w:rsidR="00E12B46" w:rsidRPr="00CB784B">
        <w:rPr>
          <w:rFonts w:ascii="Comic Sans MS" w:hAnsi="Comic Sans MS"/>
          <w:b/>
          <w:i/>
          <w:sz w:val="20"/>
          <w:szCs w:val="20"/>
          <w:u w:val="single"/>
        </w:rPr>
        <w:t>,</w:t>
      </w:r>
      <w:r w:rsidRPr="00CB784B">
        <w:rPr>
          <w:rFonts w:ascii="Comic Sans MS" w:hAnsi="Comic Sans MS"/>
          <w:b/>
          <w:i/>
          <w:sz w:val="20"/>
          <w:szCs w:val="20"/>
          <w:u w:val="single"/>
        </w:rPr>
        <w:t xml:space="preserve"> </w:t>
      </w:r>
      <w:r w:rsidR="00E12B46" w:rsidRPr="00CB784B">
        <w:rPr>
          <w:rFonts w:ascii="Comic Sans MS" w:hAnsi="Comic Sans MS"/>
          <w:b/>
          <w:i/>
          <w:sz w:val="20"/>
          <w:szCs w:val="20"/>
          <w:u w:val="single"/>
        </w:rPr>
        <w:t>R</w:t>
      </w:r>
      <w:r w:rsidRPr="00CB784B">
        <w:rPr>
          <w:rFonts w:ascii="Comic Sans MS" w:hAnsi="Comic Sans MS"/>
          <w:b/>
          <w:i/>
          <w:sz w:val="20"/>
          <w:szCs w:val="20"/>
          <w:u w:val="single"/>
        </w:rPr>
        <w:t>equirements</w:t>
      </w:r>
      <w:r w:rsidR="00E12B46" w:rsidRPr="00CB784B">
        <w:rPr>
          <w:rFonts w:ascii="Comic Sans MS" w:hAnsi="Comic Sans MS"/>
          <w:b/>
          <w:i/>
          <w:sz w:val="20"/>
          <w:szCs w:val="20"/>
          <w:u w:val="single"/>
        </w:rPr>
        <w:t xml:space="preserve"> and Expectations</w:t>
      </w:r>
    </w:p>
    <w:p w14:paraId="2100EBB5" w14:textId="77777777" w:rsidR="00504FC9" w:rsidRDefault="00504FC9" w:rsidP="00504FC9">
      <w:pPr>
        <w:ind w:left="-720"/>
        <w:jc w:val="both"/>
        <w:rPr>
          <w:rFonts w:ascii="Comic Sans MS" w:hAnsi="Comic Sans MS"/>
          <w:b/>
          <w:i/>
          <w:sz w:val="20"/>
          <w:szCs w:val="20"/>
          <w:u w:val="single"/>
        </w:rPr>
      </w:pPr>
    </w:p>
    <w:p w14:paraId="75D90BCA" w14:textId="65491DFC" w:rsidR="005C3F73" w:rsidRDefault="005C3F73" w:rsidP="005C3F73">
      <w:pPr>
        <w:ind w:left="-720"/>
        <w:jc w:val="both"/>
        <w:rPr>
          <w:rFonts w:ascii="Comic Sans MS" w:hAnsi="Comic Sans MS"/>
          <w:sz w:val="15"/>
          <w:szCs w:val="15"/>
        </w:rPr>
      </w:pPr>
      <w:r w:rsidRPr="00C22D4C">
        <w:rPr>
          <w:rFonts w:ascii="Comic Sans MS" w:hAnsi="Comic Sans MS"/>
          <w:b/>
          <w:i/>
          <w:sz w:val="15"/>
          <w:szCs w:val="15"/>
          <w:u w:val="single"/>
        </w:rPr>
        <w:t>INSPECTION:</w:t>
      </w:r>
      <w:r w:rsidRPr="00C22D4C">
        <w:rPr>
          <w:rFonts w:ascii="Comic Sans MS" w:hAnsi="Comic Sans MS"/>
          <w:sz w:val="15"/>
          <w:szCs w:val="15"/>
        </w:rPr>
        <w:t xml:space="preserve"> Each car must pass inspection by the official inspection committee before it may compete. The car is to be held by the scout </w:t>
      </w:r>
      <w:r>
        <w:rPr>
          <w:rFonts w:ascii="Comic Sans MS" w:hAnsi="Comic Sans MS"/>
          <w:sz w:val="15"/>
          <w:szCs w:val="15"/>
        </w:rPr>
        <w:t>(</w:t>
      </w:r>
      <w:r w:rsidRPr="00C22D4C">
        <w:rPr>
          <w:rFonts w:ascii="Comic Sans MS" w:hAnsi="Comic Sans MS"/>
          <w:sz w:val="15"/>
          <w:szCs w:val="15"/>
        </w:rPr>
        <w:t>NOT THE PARENT</w:t>
      </w:r>
      <w:r>
        <w:rPr>
          <w:rFonts w:ascii="Comic Sans MS" w:hAnsi="Comic Sans MS"/>
          <w:sz w:val="15"/>
          <w:szCs w:val="15"/>
        </w:rPr>
        <w:t xml:space="preserve">) </w:t>
      </w:r>
      <w:r w:rsidRPr="00C22D4C">
        <w:rPr>
          <w:rFonts w:ascii="Comic Sans MS" w:hAnsi="Comic Sans MS"/>
          <w:sz w:val="15"/>
          <w:szCs w:val="15"/>
        </w:rPr>
        <w:t xml:space="preserve">as you prepare for inspection and throughout the race.  </w:t>
      </w:r>
      <w:r w:rsidR="00504FC9" w:rsidRPr="00C22D4C">
        <w:rPr>
          <w:rFonts w:ascii="Comic Sans MS" w:hAnsi="Comic Sans MS"/>
          <w:sz w:val="15"/>
          <w:szCs w:val="15"/>
        </w:rPr>
        <w:t>The inspectors will disqualify those cars which cannot be made to meet the specifications</w:t>
      </w:r>
      <w:r w:rsidR="00504FC9">
        <w:rPr>
          <w:rFonts w:ascii="Comic Sans MS" w:hAnsi="Comic Sans MS"/>
          <w:sz w:val="15"/>
          <w:szCs w:val="15"/>
        </w:rPr>
        <w:t xml:space="preserve"> described below</w:t>
      </w:r>
      <w:r w:rsidR="00504FC9" w:rsidRPr="00C22D4C">
        <w:rPr>
          <w:rFonts w:ascii="Comic Sans MS" w:hAnsi="Comic Sans MS"/>
          <w:sz w:val="15"/>
          <w:szCs w:val="15"/>
        </w:rPr>
        <w:t>.</w:t>
      </w:r>
      <w:r w:rsidR="00504FC9">
        <w:rPr>
          <w:rFonts w:ascii="Comic Sans MS" w:hAnsi="Comic Sans MS"/>
          <w:sz w:val="15"/>
          <w:szCs w:val="15"/>
        </w:rPr>
        <w:t xml:space="preserve"> T</w:t>
      </w:r>
      <w:r w:rsidR="00504FC9" w:rsidRPr="00504FC9">
        <w:rPr>
          <w:rFonts w:ascii="Comic Sans MS" w:hAnsi="Comic Sans MS"/>
          <w:sz w:val="15"/>
          <w:szCs w:val="15"/>
        </w:rPr>
        <w:t>he owner will be informed of reason</w:t>
      </w:r>
      <w:r w:rsidR="00504FC9">
        <w:rPr>
          <w:rFonts w:ascii="Comic Sans MS" w:hAnsi="Comic Sans MS"/>
          <w:sz w:val="15"/>
          <w:szCs w:val="15"/>
        </w:rPr>
        <w:t>s</w:t>
      </w:r>
      <w:r w:rsidR="00504FC9" w:rsidRPr="00504FC9">
        <w:rPr>
          <w:rFonts w:ascii="Comic Sans MS" w:hAnsi="Comic Sans MS"/>
          <w:sz w:val="15"/>
          <w:szCs w:val="15"/>
        </w:rPr>
        <w:t xml:space="preserve"> for</w:t>
      </w:r>
      <w:r w:rsidR="00504FC9">
        <w:rPr>
          <w:rFonts w:ascii="Comic Sans MS" w:hAnsi="Comic Sans MS"/>
          <w:sz w:val="15"/>
          <w:szCs w:val="15"/>
        </w:rPr>
        <w:t xml:space="preserve"> a</w:t>
      </w:r>
      <w:r w:rsidR="003225B5">
        <w:rPr>
          <w:rFonts w:ascii="Comic Sans MS" w:hAnsi="Comic Sans MS"/>
          <w:sz w:val="15"/>
          <w:szCs w:val="15"/>
        </w:rPr>
        <w:t xml:space="preserve"> failure</w:t>
      </w:r>
      <w:r w:rsidR="00504FC9" w:rsidRPr="00504FC9">
        <w:rPr>
          <w:rFonts w:ascii="Comic Sans MS" w:hAnsi="Comic Sans MS"/>
          <w:sz w:val="15"/>
          <w:szCs w:val="15"/>
        </w:rPr>
        <w:t xml:space="preserve"> and will be given time</w:t>
      </w:r>
      <w:r w:rsidR="003225B5">
        <w:rPr>
          <w:rFonts w:ascii="Comic Sans MS" w:hAnsi="Comic Sans MS"/>
          <w:sz w:val="15"/>
          <w:szCs w:val="15"/>
        </w:rPr>
        <w:t>,</w:t>
      </w:r>
      <w:r w:rsidR="00504FC9" w:rsidRPr="00504FC9">
        <w:rPr>
          <w:rFonts w:ascii="Comic Sans MS" w:hAnsi="Comic Sans MS"/>
          <w:sz w:val="15"/>
          <w:szCs w:val="15"/>
        </w:rPr>
        <w:t xml:space="preserve"> within the official weigh-in time period</w:t>
      </w:r>
      <w:r w:rsidR="003225B5">
        <w:rPr>
          <w:rFonts w:ascii="Comic Sans MS" w:hAnsi="Comic Sans MS"/>
          <w:sz w:val="15"/>
          <w:szCs w:val="15"/>
        </w:rPr>
        <w:t>,</w:t>
      </w:r>
      <w:r w:rsidR="00504FC9" w:rsidRPr="00504FC9">
        <w:rPr>
          <w:rFonts w:ascii="Comic Sans MS" w:hAnsi="Comic Sans MS"/>
          <w:sz w:val="15"/>
          <w:szCs w:val="15"/>
        </w:rPr>
        <w:t xml:space="preserve"> to make adjustment</w:t>
      </w:r>
      <w:r w:rsidR="00504FC9">
        <w:rPr>
          <w:rFonts w:ascii="Comic Sans MS" w:hAnsi="Comic Sans MS"/>
          <w:sz w:val="15"/>
          <w:szCs w:val="15"/>
        </w:rPr>
        <w:t>s</w:t>
      </w:r>
      <w:r w:rsidR="00504FC9" w:rsidRPr="00504FC9">
        <w:rPr>
          <w:rFonts w:ascii="Comic Sans MS" w:hAnsi="Comic Sans MS"/>
          <w:sz w:val="15"/>
          <w:szCs w:val="15"/>
        </w:rPr>
        <w:t>.</w:t>
      </w:r>
      <w:r w:rsidR="00E52FCE">
        <w:rPr>
          <w:rFonts w:ascii="Comic Sans MS" w:hAnsi="Comic Sans MS"/>
          <w:sz w:val="15"/>
          <w:szCs w:val="15"/>
        </w:rPr>
        <w:t xml:space="preserve"> </w:t>
      </w:r>
      <w:r w:rsidRPr="00C22D4C">
        <w:rPr>
          <w:rFonts w:ascii="Comic Sans MS" w:hAnsi="Comic Sans MS"/>
          <w:sz w:val="15"/>
          <w:szCs w:val="15"/>
        </w:rPr>
        <w:t>The race committee will hold cars that pass inspection until the race</w:t>
      </w:r>
      <w:r w:rsidR="00E52FCE">
        <w:rPr>
          <w:rFonts w:ascii="Comic Sans MS" w:hAnsi="Comic Sans MS"/>
          <w:sz w:val="15"/>
          <w:szCs w:val="15"/>
        </w:rPr>
        <w:t xml:space="preserve">. </w:t>
      </w:r>
      <w:r w:rsidRPr="00C22D4C">
        <w:rPr>
          <w:rFonts w:ascii="Comic Sans MS" w:hAnsi="Comic Sans MS"/>
          <w:sz w:val="15"/>
          <w:szCs w:val="15"/>
        </w:rPr>
        <w:t xml:space="preserve"> </w:t>
      </w:r>
      <w:r w:rsidR="00E52FCE">
        <w:rPr>
          <w:rFonts w:ascii="Comic Sans MS" w:hAnsi="Comic Sans MS"/>
          <w:sz w:val="15"/>
          <w:szCs w:val="15"/>
        </w:rPr>
        <w:t>C</w:t>
      </w:r>
      <w:r w:rsidR="00E52FCE" w:rsidRPr="00E52FCE">
        <w:rPr>
          <w:rFonts w:ascii="Comic Sans MS" w:hAnsi="Comic Sans MS"/>
          <w:sz w:val="15"/>
          <w:szCs w:val="15"/>
        </w:rPr>
        <w:t>ars will not be re</w:t>
      </w:r>
      <w:r w:rsidR="00E52FCE">
        <w:rPr>
          <w:rFonts w:ascii="Comic Sans MS" w:hAnsi="Comic Sans MS"/>
          <w:sz w:val="15"/>
          <w:szCs w:val="15"/>
        </w:rPr>
        <w:t>-</w:t>
      </w:r>
      <w:r w:rsidR="00E52FCE" w:rsidRPr="00E52FCE">
        <w:rPr>
          <w:rFonts w:ascii="Comic Sans MS" w:hAnsi="Comic Sans MS"/>
          <w:sz w:val="15"/>
          <w:szCs w:val="15"/>
        </w:rPr>
        <w:t>inspected unless the car is damaged in handling or in a rac</w:t>
      </w:r>
      <w:r w:rsidR="00E52FCE">
        <w:rPr>
          <w:rFonts w:ascii="Comic Sans MS" w:hAnsi="Comic Sans MS"/>
          <w:sz w:val="15"/>
          <w:szCs w:val="15"/>
        </w:rPr>
        <w:t>e</w:t>
      </w:r>
      <w:r w:rsidRPr="00C22D4C">
        <w:rPr>
          <w:rFonts w:ascii="Comic Sans MS" w:hAnsi="Comic Sans MS"/>
          <w:sz w:val="15"/>
          <w:szCs w:val="15"/>
        </w:rPr>
        <w:t>.</w:t>
      </w:r>
    </w:p>
    <w:p w14:paraId="08EBA93D" w14:textId="77777777" w:rsidR="00CB784B" w:rsidRDefault="00CB784B" w:rsidP="00E12B46">
      <w:pPr>
        <w:ind w:left="-720"/>
        <w:jc w:val="both"/>
        <w:rPr>
          <w:rFonts w:ascii="Comic Sans MS" w:hAnsi="Comic Sans MS"/>
          <w:b/>
          <w:i/>
          <w:sz w:val="15"/>
          <w:szCs w:val="15"/>
          <w:u w:val="single"/>
        </w:rPr>
      </w:pPr>
    </w:p>
    <w:p w14:paraId="65753136" w14:textId="117B3859" w:rsidR="00E12B46" w:rsidRDefault="00E12B46" w:rsidP="00E12B46">
      <w:pPr>
        <w:ind w:left="-720"/>
        <w:jc w:val="both"/>
        <w:rPr>
          <w:rFonts w:ascii="Comic Sans MS" w:hAnsi="Comic Sans MS"/>
          <w:sz w:val="15"/>
          <w:szCs w:val="15"/>
        </w:rPr>
      </w:pPr>
      <w:r w:rsidRPr="0034701A">
        <w:rPr>
          <w:rFonts w:ascii="Comic Sans MS" w:hAnsi="Comic Sans MS"/>
          <w:b/>
          <w:i/>
          <w:sz w:val="15"/>
          <w:szCs w:val="15"/>
          <w:u w:val="single"/>
        </w:rPr>
        <w:t>JUDGES:</w:t>
      </w:r>
      <w:r w:rsidRPr="0034701A">
        <w:rPr>
          <w:rFonts w:ascii="Comic Sans MS" w:hAnsi="Comic Sans MS"/>
          <w:sz w:val="15"/>
          <w:szCs w:val="15"/>
        </w:rPr>
        <w:t xml:space="preserve"> The decisions of the judges and</w:t>
      </w:r>
      <w:r w:rsidRPr="00E12B46">
        <w:rPr>
          <w:rFonts w:ascii="Comic Sans MS" w:hAnsi="Comic Sans MS"/>
          <w:sz w:val="15"/>
          <w:szCs w:val="15"/>
        </w:rPr>
        <w:t xml:space="preserve"> race officials </w:t>
      </w:r>
      <w:r w:rsidRPr="0034701A">
        <w:rPr>
          <w:rFonts w:ascii="Comic Sans MS" w:hAnsi="Comic Sans MS"/>
          <w:sz w:val="15"/>
          <w:szCs w:val="15"/>
        </w:rPr>
        <w:t xml:space="preserve">on race day are final.  Pinewood cars not meeting rule requirements will may be permitted to race but </w:t>
      </w:r>
      <w:r w:rsidRPr="00E12B46">
        <w:rPr>
          <w:rFonts w:ascii="Comic Sans MS" w:hAnsi="Comic Sans MS"/>
          <w:sz w:val="15"/>
          <w:szCs w:val="15"/>
        </w:rPr>
        <w:t>WILL NOT</w:t>
      </w:r>
      <w:r w:rsidRPr="0034701A">
        <w:rPr>
          <w:rFonts w:ascii="Comic Sans MS" w:hAnsi="Comic Sans MS"/>
          <w:sz w:val="15"/>
          <w:szCs w:val="15"/>
        </w:rPr>
        <w:t xml:space="preserve"> be eligible for trophies!  Questions and polite discussion will be allowed up to the point of a decision by the judges and race officials.  Failure to follow this </w:t>
      </w:r>
      <w:r>
        <w:rPr>
          <w:rFonts w:ascii="Comic Sans MS" w:hAnsi="Comic Sans MS"/>
          <w:sz w:val="15"/>
          <w:szCs w:val="15"/>
        </w:rPr>
        <w:t>expectation</w:t>
      </w:r>
      <w:r w:rsidRPr="0034701A">
        <w:rPr>
          <w:rFonts w:ascii="Comic Sans MS" w:hAnsi="Comic Sans MS"/>
          <w:sz w:val="15"/>
          <w:szCs w:val="15"/>
        </w:rPr>
        <w:t xml:space="preserve"> may lead to the disqualification of the car.  At the discretion of the judges, persons may be ejected from the premises of the race for behavior they deem disruptive, un-sportsman-like, or un-scout-like.</w:t>
      </w:r>
    </w:p>
    <w:p w14:paraId="53C83A03" w14:textId="77777777" w:rsidR="00CB784B" w:rsidRDefault="00CB784B" w:rsidP="005C3F73">
      <w:pPr>
        <w:ind w:left="-720"/>
        <w:jc w:val="both"/>
        <w:rPr>
          <w:rFonts w:ascii="Comic Sans MS" w:hAnsi="Comic Sans MS"/>
          <w:b/>
          <w:i/>
          <w:sz w:val="15"/>
          <w:szCs w:val="15"/>
          <w:u w:val="single"/>
        </w:rPr>
      </w:pPr>
    </w:p>
    <w:p w14:paraId="315F46D3" w14:textId="77777777" w:rsidR="005C3F73" w:rsidRDefault="005C3F73" w:rsidP="005C3F73">
      <w:pPr>
        <w:ind w:left="-720"/>
        <w:jc w:val="both"/>
        <w:rPr>
          <w:rFonts w:ascii="Comic Sans MS" w:hAnsi="Comic Sans MS"/>
          <w:sz w:val="15"/>
          <w:szCs w:val="15"/>
        </w:rPr>
      </w:pPr>
      <w:r w:rsidRPr="00C22D4C">
        <w:rPr>
          <w:rFonts w:ascii="Comic Sans MS" w:hAnsi="Comic Sans MS"/>
          <w:b/>
          <w:i/>
          <w:sz w:val="15"/>
          <w:szCs w:val="15"/>
          <w:u w:val="single"/>
        </w:rPr>
        <w:t>NEW CAR:</w:t>
      </w:r>
      <w:r w:rsidRPr="00C22D4C">
        <w:rPr>
          <w:rFonts w:ascii="Comic Sans MS" w:hAnsi="Comic Sans MS"/>
          <w:b/>
          <w:sz w:val="15"/>
          <w:szCs w:val="15"/>
        </w:rPr>
        <w:t xml:space="preserve"> </w:t>
      </w:r>
      <w:r w:rsidRPr="00C22D4C">
        <w:rPr>
          <w:rFonts w:ascii="Comic Sans MS" w:hAnsi="Comic Sans MS"/>
          <w:sz w:val="15"/>
          <w:szCs w:val="15"/>
        </w:rPr>
        <w:t>A new car must be built each year.  Pre-cut cars that can be purchased at hobby shops ARE NOT PERMITTED!  Scouts must use the Grand Prix Pinewood Derby kit.</w:t>
      </w:r>
    </w:p>
    <w:p w14:paraId="43666F6A" w14:textId="77777777" w:rsidR="00CB784B" w:rsidRDefault="00CB784B" w:rsidP="001261F0">
      <w:pPr>
        <w:ind w:left="-720"/>
        <w:jc w:val="both"/>
        <w:rPr>
          <w:rFonts w:ascii="Comic Sans MS" w:hAnsi="Comic Sans MS"/>
          <w:b/>
          <w:i/>
          <w:sz w:val="15"/>
          <w:szCs w:val="15"/>
          <w:u w:val="single"/>
        </w:rPr>
      </w:pPr>
    </w:p>
    <w:p w14:paraId="5052ED2E" w14:textId="41104734" w:rsidR="001261F0" w:rsidRPr="001261F0" w:rsidRDefault="001A326F" w:rsidP="001261F0">
      <w:pPr>
        <w:ind w:left="-720"/>
        <w:jc w:val="both"/>
        <w:rPr>
          <w:rFonts w:ascii="Comic Sans MS" w:hAnsi="Comic Sans MS"/>
          <w:sz w:val="8"/>
          <w:szCs w:val="8"/>
        </w:rPr>
      </w:pPr>
      <w:r w:rsidRPr="00C22D4C">
        <w:rPr>
          <w:rFonts w:ascii="Comic Sans MS" w:hAnsi="Comic Sans MS"/>
          <w:b/>
          <w:i/>
          <w:sz w:val="15"/>
          <w:szCs w:val="15"/>
          <w:u w:val="single"/>
        </w:rPr>
        <w:t>ATTACHMENTS</w:t>
      </w:r>
      <w:r w:rsidRPr="005673D6">
        <w:rPr>
          <w:rFonts w:ascii="Comic Sans MS" w:hAnsi="Comic Sans MS"/>
          <w:sz w:val="15"/>
          <w:szCs w:val="15"/>
        </w:rPr>
        <w:t xml:space="preserve">: </w:t>
      </w:r>
      <w:r w:rsidR="005C3F73" w:rsidRPr="005673D6">
        <w:rPr>
          <w:rFonts w:ascii="Comic Sans MS" w:hAnsi="Comic Sans MS"/>
          <w:sz w:val="15"/>
          <w:szCs w:val="15"/>
        </w:rPr>
        <w:t>The car must be freewheeling</w:t>
      </w:r>
      <w:r w:rsidR="005C3F73">
        <w:rPr>
          <w:rFonts w:ascii="Comic Sans MS" w:hAnsi="Comic Sans MS"/>
          <w:sz w:val="15"/>
          <w:szCs w:val="15"/>
        </w:rPr>
        <w:t xml:space="preserve"> and</w:t>
      </w:r>
      <w:r w:rsidR="005C3F73" w:rsidRPr="005673D6">
        <w:rPr>
          <w:rFonts w:ascii="Comic Sans MS" w:hAnsi="Comic Sans MS"/>
          <w:sz w:val="15"/>
          <w:szCs w:val="15"/>
        </w:rPr>
        <w:t xml:space="preserve"> </w:t>
      </w:r>
      <w:r w:rsidR="005C3F73">
        <w:rPr>
          <w:rFonts w:ascii="Comic Sans MS" w:hAnsi="Comic Sans MS"/>
          <w:sz w:val="15"/>
          <w:szCs w:val="15"/>
        </w:rPr>
        <w:t>n</w:t>
      </w:r>
      <w:r w:rsidR="001F36BE" w:rsidRPr="005673D6">
        <w:rPr>
          <w:rFonts w:ascii="Comic Sans MS" w:hAnsi="Comic Sans MS"/>
          <w:sz w:val="15"/>
          <w:szCs w:val="15"/>
        </w:rPr>
        <w:t>o starting devices of any type will be allowed. (Springs, magnets, other)</w:t>
      </w:r>
      <w:r w:rsidRPr="005673D6">
        <w:rPr>
          <w:rFonts w:ascii="Comic Sans MS" w:hAnsi="Comic Sans MS"/>
          <w:sz w:val="15"/>
          <w:szCs w:val="15"/>
        </w:rPr>
        <w:t>.</w:t>
      </w:r>
      <w:r w:rsidR="001F36BE" w:rsidRPr="005673D6">
        <w:rPr>
          <w:rFonts w:ascii="Comic Sans MS" w:hAnsi="Comic Sans MS"/>
          <w:sz w:val="15"/>
          <w:szCs w:val="15"/>
        </w:rPr>
        <w:t xml:space="preserve"> </w:t>
      </w:r>
    </w:p>
    <w:p w14:paraId="4BCD05AE" w14:textId="77777777" w:rsidR="00CB784B" w:rsidRDefault="00CB784B" w:rsidP="0034701A">
      <w:pPr>
        <w:ind w:left="-720"/>
        <w:jc w:val="both"/>
        <w:rPr>
          <w:rFonts w:ascii="Comic Sans MS" w:hAnsi="Comic Sans MS"/>
          <w:b/>
          <w:i/>
          <w:sz w:val="15"/>
          <w:szCs w:val="15"/>
          <w:u w:val="single"/>
        </w:rPr>
      </w:pPr>
    </w:p>
    <w:p w14:paraId="6771A857" w14:textId="77777777" w:rsidR="0034701A" w:rsidRDefault="001A326F" w:rsidP="0034701A">
      <w:pPr>
        <w:ind w:left="-720"/>
        <w:jc w:val="both"/>
        <w:rPr>
          <w:rFonts w:ascii="Comic Sans MS" w:hAnsi="Comic Sans MS"/>
          <w:sz w:val="15"/>
          <w:szCs w:val="15"/>
        </w:rPr>
      </w:pPr>
      <w:r w:rsidRPr="00C22D4C">
        <w:rPr>
          <w:rFonts w:ascii="Comic Sans MS" w:hAnsi="Comic Sans MS"/>
          <w:b/>
          <w:i/>
          <w:sz w:val="15"/>
          <w:szCs w:val="15"/>
          <w:u w:val="single"/>
        </w:rPr>
        <w:t>AXLE CHANNEL:</w:t>
      </w:r>
      <w:r w:rsidRPr="00C22D4C">
        <w:rPr>
          <w:rFonts w:ascii="Comic Sans MS" w:hAnsi="Comic Sans MS"/>
          <w:sz w:val="15"/>
          <w:szCs w:val="15"/>
        </w:rPr>
        <w:t xml:space="preserve"> The channel or groove designed to hold the axle must not be filled</w:t>
      </w:r>
      <w:r w:rsidRPr="00C22D4C">
        <w:rPr>
          <w:rFonts w:ascii="Comic Sans MS" w:hAnsi="Comic Sans MS"/>
          <w:sz w:val="15"/>
          <w:szCs w:val="15"/>
        </w:rPr>
        <w:noBreakHyphen/>
        <w:t xml:space="preserve">in. </w:t>
      </w:r>
      <w:r w:rsidR="001415C9" w:rsidRPr="00C22D4C">
        <w:rPr>
          <w:rFonts w:ascii="Comic Sans MS" w:hAnsi="Comic Sans MS"/>
          <w:sz w:val="15"/>
          <w:szCs w:val="15"/>
        </w:rPr>
        <w:t xml:space="preserve"> The j</w:t>
      </w:r>
      <w:r w:rsidRPr="00C22D4C">
        <w:rPr>
          <w:rFonts w:ascii="Comic Sans MS" w:hAnsi="Comic Sans MS"/>
          <w:sz w:val="15"/>
          <w:szCs w:val="15"/>
        </w:rPr>
        <w:t>udge must be able to inspect the axle. If axles are loose</w:t>
      </w:r>
      <w:r w:rsidR="001F36BE">
        <w:rPr>
          <w:rFonts w:ascii="Comic Sans MS" w:hAnsi="Comic Sans MS"/>
          <w:sz w:val="15"/>
          <w:szCs w:val="15"/>
        </w:rPr>
        <w:t>,</w:t>
      </w:r>
      <w:r w:rsidRPr="00C22D4C">
        <w:rPr>
          <w:rFonts w:ascii="Comic Sans MS" w:hAnsi="Comic Sans MS"/>
          <w:sz w:val="15"/>
          <w:szCs w:val="15"/>
        </w:rPr>
        <w:t xml:space="preserve"> secure them with transparent glue.</w:t>
      </w:r>
    </w:p>
    <w:p w14:paraId="135FCBB1" w14:textId="77777777" w:rsidR="00CB784B" w:rsidRDefault="00CB784B" w:rsidP="0034701A">
      <w:pPr>
        <w:ind w:left="-720"/>
        <w:jc w:val="both"/>
        <w:rPr>
          <w:rFonts w:ascii="Comic Sans MS" w:hAnsi="Comic Sans MS"/>
          <w:b/>
          <w:i/>
          <w:sz w:val="15"/>
          <w:szCs w:val="15"/>
          <w:u w:val="single"/>
        </w:rPr>
      </w:pPr>
    </w:p>
    <w:p w14:paraId="6C471A44" w14:textId="47B720A8" w:rsidR="0034701A" w:rsidRPr="0034701A" w:rsidRDefault="001A326F" w:rsidP="0034701A">
      <w:pPr>
        <w:ind w:left="-720"/>
        <w:jc w:val="both"/>
        <w:rPr>
          <w:rFonts w:ascii="Comic Sans MS" w:hAnsi="Comic Sans MS"/>
          <w:sz w:val="15"/>
          <w:szCs w:val="15"/>
        </w:rPr>
      </w:pPr>
      <w:r w:rsidRPr="0034701A">
        <w:rPr>
          <w:rFonts w:ascii="Comic Sans MS" w:hAnsi="Comic Sans MS"/>
          <w:b/>
          <w:i/>
          <w:sz w:val="15"/>
          <w:szCs w:val="15"/>
          <w:u w:val="single"/>
        </w:rPr>
        <w:t>AXLES:</w:t>
      </w:r>
      <w:r w:rsidR="00643765" w:rsidRPr="0034701A">
        <w:rPr>
          <w:rFonts w:ascii="Comic Sans MS" w:hAnsi="Comic Sans MS"/>
          <w:b/>
          <w:i/>
          <w:sz w:val="15"/>
          <w:szCs w:val="15"/>
        </w:rPr>
        <w:t xml:space="preserve"> </w:t>
      </w:r>
      <w:r w:rsidR="00643765" w:rsidRPr="0034701A">
        <w:rPr>
          <w:rFonts w:ascii="Comic Sans MS" w:hAnsi="Comic Sans MS"/>
          <w:sz w:val="15"/>
          <w:szCs w:val="15"/>
        </w:rPr>
        <w:t xml:space="preserve">Only official BSA axles and </w:t>
      </w:r>
      <w:r w:rsidRPr="009612B3">
        <w:rPr>
          <w:rFonts w:ascii="Comic Sans MS" w:hAnsi="Comic Sans MS"/>
          <w:sz w:val="15"/>
          <w:szCs w:val="15"/>
        </w:rPr>
        <w:t>nails supplied with the kit are permitted.</w:t>
      </w:r>
      <w:r w:rsidR="001415C9" w:rsidRPr="009612B3">
        <w:rPr>
          <w:rFonts w:ascii="Comic Sans MS" w:hAnsi="Comic Sans MS"/>
          <w:sz w:val="15"/>
          <w:szCs w:val="15"/>
        </w:rPr>
        <w:t xml:space="preserve"> </w:t>
      </w:r>
      <w:r w:rsidRPr="009612B3">
        <w:rPr>
          <w:rFonts w:ascii="Comic Sans MS" w:hAnsi="Comic Sans MS"/>
          <w:sz w:val="15"/>
          <w:szCs w:val="15"/>
        </w:rPr>
        <w:t xml:space="preserve"> </w:t>
      </w:r>
      <w:r w:rsidR="00643765">
        <w:rPr>
          <w:rFonts w:ascii="Comic Sans MS" w:hAnsi="Comic Sans MS"/>
          <w:sz w:val="15"/>
          <w:szCs w:val="15"/>
        </w:rPr>
        <w:t>Axles</w:t>
      </w:r>
      <w:r w:rsidRPr="009612B3">
        <w:rPr>
          <w:rFonts w:ascii="Comic Sans MS" w:hAnsi="Comic Sans MS"/>
          <w:sz w:val="15"/>
          <w:szCs w:val="15"/>
        </w:rPr>
        <w:t xml:space="preserve"> must be mounted in the wood grooves only</w:t>
      </w:r>
      <w:r w:rsidR="005C3F73">
        <w:rPr>
          <w:rFonts w:ascii="Comic Sans MS" w:hAnsi="Comic Sans MS"/>
          <w:sz w:val="15"/>
          <w:szCs w:val="15"/>
        </w:rPr>
        <w:t>.</w:t>
      </w:r>
      <w:r w:rsidR="00791401">
        <w:rPr>
          <w:rFonts w:ascii="Comic Sans MS" w:hAnsi="Comic Sans MS"/>
          <w:sz w:val="15"/>
          <w:szCs w:val="15"/>
        </w:rPr>
        <w:t xml:space="preserve"> </w:t>
      </w:r>
      <w:r w:rsidR="001F36BE" w:rsidRPr="0034701A">
        <w:rPr>
          <w:rFonts w:ascii="Comic Sans MS" w:hAnsi="Comic Sans MS"/>
          <w:sz w:val="15"/>
          <w:szCs w:val="15"/>
        </w:rPr>
        <w:t>The original slots for the</w:t>
      </w:r>
      <w:r w:rsidR="00643765" w:rsidRPr="0034701A">
        <w:rPr>
          <w:rFonts w:ascii="Comic Sans MS" w:hAnsi="Comic Sans MS"/>
          <w:sz w:val="15"/>
          <w:szCs w:val="15"/>
        </w:rPr>
        <w:t xml:space="preserve"> axles</w:t>
      </w:r>
      <w:r w:rsidR="001F36BE" w:rsidRPr="0034701A">
        <w:rPr>
          <w:rFonts w:ascii="Comic Sans MS" w:hAnsi="Comic Sans MS"/>
          <w:sz w:val="15"/>
          <w:szCs w:val="15"/>
        </w:rPr>
        <w:t xml:space="preserve"> must be used. No grooves can be added</w:t>
      </w:r>
      <w:r w:rsidR="009612B3" w:rsidRPr="0034701A">
        <w:rPr>
          <w:rFonts w:ascii="Comic Sans MS" w:hAnsi="Comic Sans MS"/>
          <w:sz w:val="15"/>
          <w:szCs w:val="15"/>
        </w:rPr>
        <w:t xml:space="preserve"> and n</w:t>
      </w:r>
      <w:r w:rsidR="001F36BE" w:rsidRPr="0034701A">
        <w:rPr>
          <w:rFonts w:ascii="Comic Sans MS" w:hAnsi="Comic Sans MS"/>
          <w:sz w:val="15"/>
          <w:szCs w:val="15"/>
        </w:rPr>
        <w:t>o drilling of new holes.</w:t>
      </w:r>
      <w:r w:rsidR="0034701A">
        <w:rPr>
          <w:rFonts w:ascii="Comic Sans MS" w:hAnsi="Comic Sans MS"/>
          <w:sz w:val="15"/>
          <w:szCs w:val="15"/>
        </w:rPr>
        <w:t xml:space="preserve"> </w:t>
      </w:r>
      <w:r w:rsidR="009612B3" w:rsidRPr="00C22D4C">
        <w:rPr>
          <w:rFonts w:ascii="Comic Sans MS" w:hAnsi="Comic Sans MS"/>
          <w:sz w:val="15"/>
          <w:szCs w:val="15"/>
        </w:rPr>
        <w:t xml:space="preserve">The axles may be glued in place with transparent glue.  </w:t>
      </w:r>
      <w:r w:rsidR="001F36BE" w:rsidRPr="0034701A">
        <w:rPr>
          <w:rFonts w:ascii="Comic Sans MS" w:hAnsi="Comic Sans MS"/>
          <w:sz w:val="15"/>
          <w:szCs w:val="15"/>
        </w:rPr>
        <w:t>Polishing of axles will be allowed.</w:t>
      </w:r>
      <w:r w:rsidR="009612B3" w:rsidRPr="0034701A">
        <w:rPr>
          <w:rFonts w:ascii="Comic Sans MS" w:hAnsi="Comic Sans MS"/>
          <w:sz w:val="15"/>
          <w:szCs w:val="15"/>
        </w:rPr>
        <w:t xml:space="preserve"> </w:t>
      </w:r>
      <w:r w:rsidR="00052FC0" w:rsidRPr="00C22D4C">
        <w:rPr>
          <w:rFonts w:ascii="Comic Sans MS" w:hAnsi="Comic Sans MS"/>
          <w:sz w:val="15"/>
          <w:szCs w:val="15"/>
        </w:rPr>
        <w:t>They may be polished or lubricated but not m</w:t>
      </w:r>
      <w:r w:rsidR="008A0400" w:rsidRPr="00C22D4C">
        <w:rPr>
          <w:rFonts w:ascii="Comic Sans MS" w:hAnsi="Comic Sans MS"/>
          <w:sz w:val="15"/>
          <w:szCs w:val="15"/>
        </w:rPr>
        <w:t>achined or narrowe</w:t>
      </w:r>
      <w:r w:rsidR="000B3671" w:rsidRPr="00C22D4C">
        <w:rPr>
          <w:rFonts w:ascii="Comic Sans MS" w:hAnsi="Comic Sans MS"/>
          <w:sz w:val="15"/>
          <w:szCs w:val="15"/>
        </w:rPr>
        <w:t>d.  Full length axles that can be purchased at hobby shops ARE NOT PERMITTED.</w:t>
      </w:r>
      <w:r w:rsidR="00C97159" w:rsidRPr="00C97159">
        <w:rPr>
          <w:sz w:val="20"/>
          <w:szCs w:val="20"/>
        </w:rPr>
        <w:t xml:space="preserve"> </w:t>
      </w:r>
      <w:r w:rsidR="001F36BE" w:rsidRPr="0034701A">
        <w:rPr>
          <w:rFonts w:ascii="Comic Sans MS" w:hAnsi="Comic Sans MS"/>
          <w:sz w:val="15"/>
          <w:szCs w:val="15"/>
        </w:rPr>
        <w:t>No bushings, bearings, washers or other materials that are not supplied in the kit will be allowed in the wheel/axle area</w:t>
      </w:r>
      <w:r w:rsidR="0034701A" w:rsidRPr="0034701A">
        <w:rPr>
          <w:rFonts w:ascii="Comic Sans MS" w:hAnsi="Comic Sans MS"/>
          <w:sz w:val="15"/>
          <w:szCs w:val="15"/>
        </w:rPr>
        <w:t>.</w:t>
      </w:r>
      <w:r w:rsidR="00791401">
        <w:rPr>
          <w:rFonts w:ascii="Comic Sans MS" w:hAnsi="Comic Sans MS"/>
          <w:sz w:val="15"/>
          <w:szCs w:val="15"/>
        </w:rPr>
        <w:t xml:space="preserve"> </w:t>
      </w:r>
    </w:p>
    <w:p w14:paraId="5D15F2DB" w14:textId="77777777" w:rsidR="00CB784B" w:rsidRDefault="00CB784B" w:rsidP="0034701A">
      <w:pPr>
        <w:ind w:left="-720"/>
        <w:jc w:val="both"/>
        <w:rPr>
          <w:rFonts w:ascii="Comic Sans MS" w:hAnsi="Comic Sans MS"/>
          <w:b/>
          <w:i/>
          <w:sz w:val="15"/>
          <w:szCs w:val="15"/>
          <w:u w:val="single"/>
        </w:rPr>
      </w:pPr>
    </w:p>
    <w:p w14:paraId="5159A455" w14:textId="77777777" w:rsidR="0034701A" w:rsidRDefault="001A326F" w:rsidP="0034701A">
      <w:pPr>
        <w:ind w:left="-720"/>
        <w:jc w:val="both"/>
        <w:rPr>
          <w:sz w:val="20"/>
          <w:szCs w:val="20"/>
        </w:rPr>
      </w:pPr>
      <w:r w:rsidRPr="00C22D4C">
        <w:rPr>
          <w:rFonts w:ascii="Comic Sans MS" w:hAnsi="Comic Sans MS"/>
          <w:b/>
          <w:i/>
          <w:sz w:val="15"/>
          <w:szCs w:val="15"/>
          <w:u w:val="single"/>
        </w:rPr>
        <w:t>DETAILS:</w:t>
      </w:r>
      <w:r w:rsidRPr="00C22D4C">
        <w:rPr>
          <w:rFonts w:ascii="Comic Sans MS" w:hAnsi="Comic Sans MS"/>
          <w:sz w:val="15"/>
          <w:szCs w:val="15"/>
        </w:rPr>
        <w:t xml:space="preserve"> </w:t>
      </w:r>
      <w:r w:rsidR="005673D6" w:rsidRPr="0034701A">
        <w:rPr>
          <w:rFonts w:ascii="Comic Sans MS" w:hAnsi="Comic Sans MS"/>
          <w:sz w:val="15"/>
          <w:szCs w:val="15"/>
        </w:rPr>
        <w:t>Materials may be added to the official BSA block of wood but must not exceed the maximum dimensions.</w:t>
      </w:r>
      <w:r w:rsidR="0034701A">
        <w:rPr>
          <w:rFonts w:ascii="Comic Sans MS" w:hAnsi="Comic Sans MS"/>
          <w:sz w:val="15"/>
          <w:szCs w:val="15"/>
        </w:rPr>
        <w:t xml:space="preserve"> </w:t>
      </w:r>
      <w:r w:rsidRPr="00C22D4C">
        <w:rPr>
          <w:rFonts w:ascii="Comic Sans MS" w:hAnsi="Comic Sans MS"/>
          <w:sz w:val="15"/>
          <w:szCs w:val="15"/>
        </w:rPr>
        <w:t>Details such as Steering Wheels, Driver Decals, Painting, etc. are permitted as long as these details do not exceed the maximum length, width and weight specifications.</w:t>
      </w:r>
      <w:r w:rsidR="00C97159" w:rsidRPr="0034701A">
        <w:rPr>
          <w:rFonts w:ascii="Comic Sans MS" w:hAnsi="Comic Sans MS"/>
          <w:sz w:val="15"/>
          <w:szCs w:val="15"/>
        </w:rPr>
        <w:t xml:space="preserve"> </w:t>
      </w:r>
      <w:r w:rsidR="001F36BE" w:rsidRPr="0034701A">
        <w:rPr>
          <w:rFonts w:ascii="Comic Sans MS" w:hAnsi="Comic Sans MS"/>
          <w:sz w:val="15"/>
          <w:szCs w:val="15"/>
        </w:rPr>
        <w:t xml:space="preserve">All weights or decorations must be firmly attached to the car.  No loose materials </w:t>
      </w:r>
      <w:r w:rsidR="009612B3" w:rsidRPr="0034701A">
        <w:rPr>
          <w:rFonts w:ascii="Comic Sans MS" w:hAnsi="Comic Sans MS"/>
          <w:sz w:val="15"/>
          <w:szCs w:val="15"/>
        </w:rPr>
        <w:t xml:space="preserve">or loose parts </w:t>
      </w:r>
      <w:r w:rsidR="001F36BE" w:rsidRPr="0034701A">
        <w:rPr>
          <w:rFonts w:ascii="Comic Sans MS" w:hAnsi="Comic Sans MS"/>
          <w:sz w:val="15"/>
          <w:szCs w:val="15"/>
        </w:rPr>
        <w:t>on cars will be allowed</w:t>
      </w:r>
      <w:r w:rsidR="001F36BE">
        <w:rPr>
          <w:sz w:val="20"/>
          <w:szCs w:val="20"/>
        </w:rPr>
        <w:t>.</w:t>
      </w:r>
    </w:p>
    <w:p w14:paraId="2E12A62F" w14:textId="77777777" w:rsidR="00CB784B" w:rsidRDefault="00CB784B">
      <w:pPr>
        <w:ind w:left="-720"/>
        <w:jc w:val="both"/>
        <w:rPr>
          <w:rFonts w:ascii="Comic Sans MS" w:hAnsi="Comic Sans MS"/>
          <w:b/>
          <w:i/>
          <w:sz w:val="15"/>
          <w:szCs w:val="15"/>
          <w:u w:val="single"/>
        </w:rPr>
      </w:pPr>
    </w:p>
    <w:p w14:paraId="1EAB9792" w14:textId="77B8F2BA" w:rsidR="001A326F" w:rsidRPr="001261F0" w:rsidRDefault="001A326F">
      <w:pPr>
        <w:ind w:left="-720"/>
        <w:jc w:val="both"/>
        <w:rPr>
          <w:rFonts w:ascii="Comic Sans MS" w:hAnsi="Comic Sans MS"/>
          <w:b/>
          <w:i/>
          <w:sz w:val="8"/>
          <w:szCs w:val="8"/>
          <w:u w:val="single"/>
        </w:rPr>
      </w:pPr>
      <w:r w:rsidRPr="00C22D4C">
        <w:rPr>
          <w:rFonts w:ascii="Comic Sans MS" w:hAnsi="Comic Sans MS"/>
          <w:b/>
          <w:i/>
          <w:sz w:val="15"/>
          <w:szCs w:val="15"/>
          <w:u w:val="single"/>
        </w:rPr>
        <w:t>HEIGHT:</w:t>
      </w:r>
      <w:r w:rsidRPr="00C22D4C">
        <w:rPr>
          <w:rFonts w:ascii="Comic Sans MS" w:hAnsi="Comic Sans MS"/>
          <w:sz w:val="15"/>
          <w:szCs w:val="15"/>
        </w:rPr>
        <w:t xml:space="preserve"> The bottom of the car must clear the guide strip (3/8 ") on the track. </w:t>
      </w:r>
      <w:r w:rsidR="001415C9" w:rsidRPr="00C22D4C">
        <w:rPr>
          <w:rFonts w:ascii="Comic Sans MS" w:hAnsi="Comic Sans MS"/>
          <w:sz w:val="15"/>
          <w:szCs w:val="15"/>
        </w:rPr>
        <w:t xml:space="preserve"> The car may not be more than </w:t>
      </w:r>
      <w:r w:rsidR="00504FC9">
        <w:rPr>
          <w:rFonts w:ascii="Comic Sans MS" w:hAnsi="Comic Sans MS"/>
          <w:sz w:val="15"/>
          <w:szCs w:val="15"/>
        </w:rPr>
        <w:t>4</w:t>
      </w:r>
      <w:r w:rsidR="001415C9" w:rsidRPr="00C22D4C">
        <w:rPr>
          <w:rFonts w:ascii="Comic Sans MS" w:hAnsi="Comic Sans MS"/>
          <w:sz w:val="15"/>
          <w:szCs w:val="15"/>
        </w:rPr>
        <w:t>” high</w:t>
      </w:r>
      <w:r w:rsidR="00C97159" w:rsidRPr="0034701A">
        <w:rPr>
          <w:rFonts w:ascii="Comic Sans MS" w:hAnsi="Comic Sans MS"/>
          <w:sz w:val="15"/>
          <w:szCs w:val="15"/>
        </w:rPr>
        <w:t>, Watch your weights on the bottom of the car</w:t>
      </w:r>
      <w:r w:rsidR="005C3F73">
        <w:rPr>
          <w:rFonts w:ascii="Comic Sans MS" w:hAnsi="Comic Sans MS"/>
          <w:sz w:val="15"/>
          <w:szCs w:val="15"/>
        </w:rPr>
        <w:t>,</w:t>
      </w:r>
      <w:r w:rsidR="00C97159" w:rsidRPr="0034701A">
        <w:rPr>
          <w:rFonts w:ascii="Comic Sans MS" w:hAnsi="Comic Sans MS"/>
          <w:sz w:val="15"/>
          <w:szCs w:val="15"/>
        </w:rPr>
        <w:t xml:space="preserve"> if they are to</w:t>
      </w:r>
      <w:r w:rsidR="009612B3" w:rsidRPr="0034701A">
        <w:rPr>
          <w:rFonts w:ascii="Comic Sans MS" w:hAnsi="Comic Sans MS"/>
          <w:sz w:val="15"/>
          <w:szCs w:val="15"/>
        </w:rPr>
        <w:t>o</w:t>
      </w:r>
      <w:r w:rsidR="00C97159" w:rsidRPr="0034701A">
        <w:rPr>
          <w:rFonts w:ascii="Comic Sans MS" w:hAnsi="Comic Sans MS"/>
          <w:sz w:val="15"/>
          <w:szCs w:val="15"/>
        </w:rPr>
        <w:t xml:space="preserve"> far back they may hit the track.</w:t>
      </w:r>
    </w:p>
    <w:p w14:paraId="1C7E1EC3" w14:textId="77777777" w:rsidR="00CB784B" w:rsidRDefault="00CB784B">
      <w:pPr>
        <w:ind w:left="-720"/>
        <w:jc w:val="both"/>
        <w:rPr>
          <w:rFonts w:ascii="Comic Sans MS" w:hAnsi="Comic Sans MS"/>
          <w:b/>
          <w:i/>
          <w:sz w:val="15"/>
          <w:szCs w:val="15"/>
          <w:u w:val="single"/>
        </w:rPr>
      </w:pPr>
    </w:p>
    <w:p w14:paraId="07696F46" w14:textId="24DE69D8" w:rsidR="001A326F" w:rsidRPr="001261F0" w:rsidRDefault="001A326F">
      <w:pPr>
        <w:ind w:left="-720"/>
        <w:jc w:val="both"/>
        <w:rPr>
          <w:rFonts w:ascii="Comic Sans MS" w:hAnsi="Comic Sans MS"/>
          <w:b/>
          <w:i/>
          <w:sz w:val="8"/>
          <w:szCs w:val="8"/>
          <w:u w:val="single"/>
        </w:rPr>
      </w:pPr>
      <w:r w:rsidRPr="00C22D4C">
        <w:rPr>
          <w:rFonts w:ascii="Comic Sans MS" w:hAnsi="Comic Sans MS"/>
          <w:b/>
          <w:i/>
          <w:sz w:val="15"/>
          <w:szCs w:val="15"/>
          <w:u w:val="single"/>
        </w:rPr>
        <w:t>HUBCAPS:</w:t>
      </w:r>
      <w:r w:rsidRPr="00C22D4C">
        <w:rPr>
          <w:rFonts w:ascii="Comic Sans MS" w:hAnsi="Comic Sans MS"/>
          <w:sz w:val="15"/>
          <w:szCs w:val="15"/>
        </w:rPr>
        <w:t xml:space="preserve"> No type of hubcap is permitted. </w:t>
      </w:r>
      <w:r w:rsidR="001415C9" w:rsidRPr="00C22D4C">
        <w:rPr>
          <w:rFonts w:ascii="Comic Sans MS" w:hAnsi="Comic Sans MS"/>
          <w:sz w:val="15"/>
          <w:szCs w:val="15"/>
        </w:rPr>
        <w:t xml:space="preserve"> </w:t>
      </w:r>
      <w:r w:rsidRPr="00C22D4C">
        <w:rPr>
          <w:rFonts w:ascii="Comic Sans MS" w:hAnsi="Comic Sans MS"/>
          <w:sz w:val="15"/>
          <w:szCs w:val="15"/>
        </w:rPr>
        <w:t>This includes decals.</w:t>
      </w:r>
    </w:p>
    <w:p w14:paraId="2D6ECF78" w14:textId="77777777" w:rsidR="00CB784B" w:rsidRDefault="00CB784B" w:rsidP="00E12B46">
      <w:pPr>
        <w:ind w:left="-720"/>
        <w:jc w:val="both"/>
        <w:rPr>
          <w:rFonts w:ascii="Comic Sans MS" w:hAnsi="Comic Sans MS"/>
          <w:b/>
          <w:i/>
          <w:sz w:val="15"/>
          <w:szCs w:val="15"/>
          <w:highlight w:val="yellow"/>
          <w:u w:val="single"/>
        </w:rPr>
      </w:pPr>
    </w:p>
    <w:p w14:paraId="6F20BBE0" w14:textId="5F0AC566" w:rsidR="00E12B46" w:rsidRPr="00504FC9" w:rsidRDefault="001A326F" w:rsidP="00E12B46">
      <w:pPr>
        <w:ind w:left="-720"/>
        <w:jc w:val="both"/>
        <w:rPr>
          <w:rFonts w:ascii="Comic Sans MS" w:hAnsi="Comic Sans MS"/>
          <w:sz w:val="15"/>
          <w:szCs w:val="15"/>
        </w:rPr>
      </w:pPr>
      <w:r w:rsidRPr="00504FC9">
        <w:rPr>
          <w:rFonts w:ascii="Comic Sans MS" w:hAnsi="Comic Sans MS"/>
          <w:b/>
          <w:i/>
          <w:sz w:val="15"/>
          <w:szCs w:val="15"/>
          <w:u w:val="single"/>
        </w:rPr>
        <w:t>LENGTH:</w:t>
      </w:r>
      <w:r w:rsidR="00504FC9" w:rsidRPr="00504FC9">
        <w:rPr>
          <w:rFonts w:ascii="Comic Sans MS" w:hAnsi="Comic Sans MS"/>
          <w:sz w:val="15"/>
          <w:szCs w:val="15"/>
        </w:rPr>
        <w:t xml:space="preserve"> </w:t>
      </w:r>
      <w:r w:rsidRPr="00504FC9">
        <w:rPr>
          <w:rFonts w:ascii="Comic Sans MS" w:hAnsi="Comic Sans MS"/>
          <w:sz w:val="15"/>
          <w:szCs w:val="15"/>
        </w:rPr>
        <w:t>Overall length shall not exceed 7".</w:t>
      </w:r>
      <w:r w:rsidR="00CC361F" w:rsidRPr="00504FC9">
        <w:rPr>
          <w:rFonts w:ascii="Comic Sans MS" w:hAnsi="Comic Sans MS"/>
          <w:sz w:val="15"/>
          <w:szCs w:val="15"/>
        </w:rPr>
        <w:t xml:space="preserve"> </w:t>
      </w:r>
    </w:p>
    <w:p w14:paraId="0F1A0404" w14:textId="77777777" w:rsidR="00CB784B" w:rsidRPr="00504FC9" w:rsidRDefault="00CB784B" w:rsidP="00E12B46">
      <w:pPr>
        <w:ind w:left="-720"/>
        <w:jc w:val="both"/>
        <w:rPr>
          <w:rFonts w:ascii="Comic Sans MS" w:hAnsi="Comic Sans MS"/>
          <w:sz w:val="15"/>
          <w:szCs w:val="15"/>
        </w:rPr>
      </w:pPr>
    </w:p>
    <w:p w14:paraId="422D6248" w14:textId="438672BD" w:rsidR="00E12B46" w:rsidRPr="00504FC9" w:rsidRDefault="001A326F" w:rsidP="00E12B46">
      <w:pPr>
        <w:ind w:left="-720"/>
        <w:jc w:val="both"/>
        <w:rPr>
          <w:rFonts w:ascii="Comic Sans MS" w:hAnsi="Comic Sans MS"/>
          <w:sz w:val="15"/>
          <w:szCs w:val="15"/>
        </w:rPr>
      </w:pPr>
      <w:r w:rsidRPr="00504FC9">
        <w:rPr>
          <w:rFonts w:ascii="Comic Sans MS" w:hAnsi="Comic Sans MS"/>
          <w:b/>
          <w:i/>
          <w:sz w:val="15"/>
          <w:szCs w:val="15"/>
          <w:u w:val="single"/>
        </w:rPr>
        <w:t>LUBRICATION:</w:t>
      </w:r>
      <w:r w:rsidRPr="00504FC9">
        <w:rPr>
          <w:rFonts w:ascii="Comic Sans MS" w:hAnsi="Comic Sans MS"/>
          <w:sz w:val="15"/>
          <w:szCs w:val="15"/>
        </w:rPr>
        <w:t xml:space="preserve"> Dry Lubrication only is permitted.</w:t>
      </w:r>
      <w:r w:rsidR="00C22D4C" w:rsidRPr="00504FC9">
        <w:rPr>
          <w:rFonts w:ascii="Comic Sans MS" w:hAnsi="Comic Sans MS"/>
          <w:sz w:val="15"/>
          <w:szCs w:val="15"/>
        </w:rPr>
        <w:t xml:space="preserve">  </w:t>
      </w:r>
      <w:r w:rsidR="001F36BE" w:rsidRPr="00504FC9">
        <w:rPr>
          <w:rFonts w:ascii="Comic Sans MS" w:hAnsi="Comic Sans MS"/>
          <w:sz w:val="15"/>
          <w:szCs w:val="15"/>
        </w:rPr>
        <w:t>No liquid or spray lubricants, dry graphite only.</w:t>
      </w:r>
      <w:r w:rsidR="00E12B46" w:rsidRPr="00504FC9">
        <w:rPr>
          <w:rFonts w:ascii="Comic Sans MS" w:hAnsi="Comic Sans MS"/>
          <w:sz w:val="15"/>
          <w:szCs w:val="15"/>
        </w:rPr>
        <w:t xml:space="preserve"> </w:t>
      </w:r>
      <w:r w:rsidR="001F36BE" w:rsidRPr="00504FC9">
        <w:rPr>
          <w:rFonts w:ascii="Comic Sans MS" w:hAnsi="Comic Sans MS"/>
          <w:sz w:val="15"/>
          <w:szCs w:val="15"/>
        </w:rPr>
        <w:t>No re-lubrication of the axles will be allowed after the car is impounded.</w:t>
      </w:r>
      <w:r w:rsidR="00E12B46" w:rsidRPr="00504FC9">
        <w:rPr>
          <w:rFonts w:ascii="Comic Sans MS" w:hAnsi="Comic Sans MS"/>
          <w:sz w:val="15"/>
          <w:szCs w:val="15"/>
        </w:rPr>
        <w:t xml:space="preserve"> </w:t>
      </w:r>
    </w:p>
    <w:p w14:paraId="7418C3A0" w14:textId="77777777" w:rsidR="00CB784B" w:rsidRDefault="00CB784B">
      <w:pPr>
        <w:ind w:left="-720"/>
        <w:jc w:val="both"/>
        <w:rPr>
          <w:rFonts w:ascii="Comic Sans MS" w:hAnsi="Comic Sans MS"/>
          <w:b/>
          <w:i/>
          <w:sz w:val="15"/>
          <w:szCs w:val="15"/>
          <w:u w:val="single"/>
        </w:rPr>
      </w:pPr>
    </w:p>
    <w:p w14:paraId="1016654C" w14:textId="6926B136" w:rsidR="00E12B46" w:rsidRDefault="001A326F">
      <w:pPr>
        <w:ind w:left="-720"/>
        <w:jc w:val="both"/>
        <w:rPr>
          <w:rFonts w:ascii="Comic Sans MS" w:hAnsi="Comic Sans MS"/>
          <w:sz w:val="15"/>
          <w:szCs w:val="15"/>
        </w:rPr>
      </w:pPr>
      <w:r w:rsidRPr="00C22D4C">
        <w:rPr>
          <w:rFonts w:ascii="Comic Sans MS" w:hAnsi="Comic Sans MS"/>
          <w:b/>
          <w:i/>
          <w:sz w:val="15"/>
          <w:szCs w:val="15"/>
          <w:u w:val="single"/>
        </w:rPr>
        <w:t>NOSE OF CAR:</w:t>
      </w:r>
      <w:r w:rsidRPr="00C22D4C">
        <w:rPr>
          <w:rFonts w:ascii="Comic Sans MS" w:hAnsi="Comic Sans MS"/>
          <w:sz w:val="15"/>
          <w:szCs w:val="15"/>
        </w:rPr>
        <w:t xml:space="preserve"> The nose must extend beyond the leading edge of t</w:t>
      </w:r>
      <w:r w:rsidR="00052FC0" w:rsidRPr="00C22D4C">
        <w:rPr>
          <w:rFonts w:ascii="Comic Sans MS" w:hAnsi="Comic Sans MS"/>
          <w:sz w:val="15"/>
          <w:szCs w:val="15"/>
        </w:rPr>
        <w:t xml:space="preserve">he front </w:t>
      </w:r>
      <w:r w:rsidR="009312E2" w:rsidRPr="00C22D4C">
        <w:rPr>
          <w:rFonts w:ascii="Comic Sans MS" w:hAnsi="Comic Sans MS"/>
          <w:sz w:val="15"/>
          <w:szCs w:val="15"/>
        </w:rPr>
        <w:t>wheel</w:t>
      </w:r>
      <w:r w:rsidR="005C3F73">
        <w:rPr>
          <w:rFonts w:ascii="Comic Sans MS" w:hAnsi="Comic Sans MS"/>
          <w:sz w:val="15"/>
          <w:szCs w:val="15"/>
        </w:rPr>
        <w:t>,</w:t>
      </w:r>
      <w:r w:rsidR="00052FC0" w:rsidRPr="00C22D4C">
        <w:rPr>
          <w:rFonts w:ascii="Comic Sans MS" w:hAnsi="Comic Sans MS"/>
          <w:sz w:val="15"/>
          <w:szCs w:val="15"/>
        </w:rPr>
        <w:t xml:space="preserve"> however</w:t>
      </w:r>
      <w:r w:rsidR="005C3F73">
        <w:rPr>
          <w:rFonts w:ascii="Comic Sans MS" w:hAnsi="Comic Sans MS"/>
          <w:sz w:val="15"/>
          <w:szCs w:val="15"/>
        </w:rPr>
        <w:t>,</w:t>
      </w:r>
      <w:r w:rsidR="00052FC0" w:rsidRPr="00C22D4C">
        <w:rPr>
          <w:rFonts w:ascii="Comic Sans MS" w:hAnsi="Comic Sans MS"/>
          <w:sz w:val="15"/>
          <w:szCs w:val="15"/>
        </w:rPr>
        <w:t xml:space="preserve"> </w:t>
      </w:r>
      <w:r w:rsidR="005C3F73">
        <w:rPr>
          <w:rFonts w:ascii="Comic Sans MS" w:hAnsi="Comic Sans MS"/>
          <w:sz w:val="15"/>
          <w:szCs w:val="15"/>
        </w:rPr>
        <w:t>n</w:t>
      </w:r>
      <w:r w:rsidR="005673D6" w:rsidRPr="00E12B46">
        <w:rPr>
          <w:rFonts w:ascii="Comic Sans MS" w:hAnsi="Comic Sans MS"/>
          <w:sz w:val="15"/>
          <w:szCs w:val="15"/>
        </w:rPr>
        <w:t>o part of the car can extend past</w:t>
      </w:r>
      <w:r w:rsidR="005C2375">
        <w:rPr>
          <w:rFonts w:ascii="Comic Sans MS" w:hAnsi="Comic Sans MS"/>
          <w:sz w:val="15"/>
          <w:szCs w:val="15"/>
        </w:rPr>
        <w:t xml:space="preserve"> </w:t>
      </w:r>
      <w:r w:rsidR="005673D6" w:rsidRPr="00E12B46">
        <w:rPr>
          <w:rFonts w:ascii="Comic Sans MS" w:hAnsi="Comic Sans MS"/>
          <w:sz w:val="15"/>
          <w:szCs w:val="15"/>
        </w:rPr>
        <w:t>the starting pin</w:t>
      </w:r>
      <w:r w:rsidR="005C2375">
        <w:rPr>
          <w:rFonts w:ascii="Comic Sans MS" w:hAnsi="Comic Sans MS"/>
          <w:sz w:val="15"/>
          <w:szCs w:val="15"/>
        </w:rPr>
        <w:t xml:space="preserve"> </w:t>
      </w:r>
      <w:r w:rsidR="005673D6" w:rsidRPr="00E12B46">
        <w:rPr>
          <w:rFonts w:ascii="Comic Sans MS" w:hAnsi="Comic Sans MS"/>
          <w:sz w:val="15"/>
          <w:szCs w:val="15"/>
        </w:rPr>
        <w:t>/</w:t>
      </w:r>
      <w:r w:rsidR="005C2375">
        <w:rPr>
          <w:rFonts w:ascii="Comic Sans MS" w:hAnsi="Comic Sans MS"/>
          <w:sz w:val="15"/>
          <w:szCs w:val="15"/>
        </w:rPr>
        <w:t xml:space="preserve"> </w:t>
      </w:r>
      <w:r w:rsidR="00C927F4" w:rsidRPr="00E12B46">
        <w:rPr>
          <w:rFonts w:ascii="Comic Sans MS" w:hAnsi="Comic Sans MS"/>
          <w:sz w:val="15"/>
          <w:szCs w:val="15"/>
        </w:rPr>
        <w:t>starting gate / peg.</w:t>
      </w:r>
      <w:r w:rsidR="00C97159" w:rsidRPr="00E12B46">
        <w:rPr>
          <w:rFonts w:ascii="Comic Sans MS" w:hAnsi="Comic Sans MS"/>
          <w:sz w:val="15"/>
          <w:szCs w:val="15"/>
        </w:rPr>
        <w:t xml:space="preserve"> The front of the car must properly sit on the starting pin</w:t>
      </w:r>
      <w:r w:rsidR="005C2375" w:rsidRPr="005C2375">
        <w:rPr>
          <w:rFonts w:ascii="Comic Sans MS" w:hAnsi="Comic Sans MS"/>
          <w:sz w:val="15"/>
          <w:szCs w:val="15"/>
        </w:rPr>
        <w:t xml:space="preserve"> </w:t>
      </w:r>
      <w:r w:rsidR="005C2375">
        <w:rPr>
          <w:rFonts w:ascii="Comic Sans MS" w:hAnsi="Comic Sans MS"/>
          <w:sz w:val="15"/>
          <w:szCs w:val="15"/>
        </w:rPr>
        <w:t>and th</w:t>
      </w:r>
      <w:r w:rsidR="005C2375" w:rsidRPr="00E12B46">
        <w:rPr>
          <w:rFonts w:ascii="Comic Sans MS" w:hAnsi="Comic Sans MS"/>
          <w:sz w:val="15"/>
          <w:szCs w:val="15"/>
        </w:rPr>
        <w:t>e bottom front corner of the block should be on the pin.</w:t>
      </w:r>
      <w:r w:rsidR="00C97159" w:rsidRPr="00E12B46">
        <w:rPr>
          <w:rFonts w:ascii="Comic Sans MS" w:hAnsi="Comic Sans MS"/>
          <w:sz w:val="15"/>
          <w:szCs w:val="15"/>
        </w:rPr>
        <w:t>. No under cuts or “V”</w:t>
      </w:r>
      <w:r w:rsidR="005C2375">
        <w:rPr>
          <w:rFonts w:ascii="Comic Sans MS" w:hAnsi="Comic Sans MS"/>
          <w:sz w:val="15"/>
          <w:szCs w:val="15"/>
        </w:rPr>
        <w:t xml:space="preserve"> </w:t>
      </w:r>
      <w:r w:rsidR="00C97159" w:rsidRPr="00E12B46">
        <w:rPr>
          <w:rFonts w:ascii="Comic Sans MS" w:hAnsi="Comic Sans MS"/>
          <w:sz w:val="15"/>
          <w:szCs w:val="15"/>
        </w:rPr>
        <w:t xml:space="preserve">cuts in the front or </w:t>
      </w:r>
      <w:r w:rsidR="005C2375">
        <w:rPr>
          <w:rFonts w:ascii="Comic Sans MS" w:hAnsi="Comic Sans MS"/>
          <w:sz w:val="15"/>
          <w:szCs w:val="15"/>
        </w:rPr>
        <w:t>modifications</w:t>
      </w:r>
      <w:r w:rsidR="00C97159" w:rsidRPr="00E12B46">
        <w:rPr>
          <w:rFonts w:ascii="Comic Sans MS" w:hAnsi="Comic Sans MS"/>
          <w:sz w:val="15"/>
          <w:szCs w:val="15"/>
        </w:rPr>
        <w:t xml:space="preserve"> that may give an unfair advantage</w:t>
      </w:r>
      <w:r w:rsidR="005673D6" w:rsidRPr="00E12B46">
        <w:rPr>
          <w:rFonts w:ascii="Comic Sans MS" w:hAnsi="Comic Sans MS"/>
          <w:sz w:val="15"/>
          <w:szCs w:val="15"/>
        </w:rPr>
        <w:t xml:space="preserve"> allowed</w:t>
      </w:r>
      <w:r w:rsidR="00C97159" w:rsidRPr="00E12B46">
        <w:rPr>
          <w:rFonts w:ascii="Comic Sans MS" w:hAnsi="Comic Sans MS"/>
          <w:sz w:val="15"/>
          <w:szCs w:val="15"/>
        </w:rPr>
        <w:t>. The front center should not come to a complete point. The nose should have at least 1/4 inch wide flat spot in the center of the front bottom to rest on the pin.</w:t>
      </w:r>
      <w:r w:rsidR="00E12B46">
        <w:rPr>
          <w:rFonts w:ascii="Comic Sans MS" w:hAnsi="Comic Sans MS"/>
          <w:sz w:val="15"/>
          <w:szCs w:val="15"/>
        </w:rPr>
        <w:t xml:space="preserve"> </w:t>
      </w:r>
      <w:r w:rsidR="00C97159" w:rsidRPr="00E12B46">
        <w:rPr>
          <w:rFonts w:ascii="Comic Sans MS" w:hAnsi="Comic Sans MS"/>
          <w:sz w:val="15"/>
          <w:szCs w:val="15"/>
        </w:rPr>
        <w:t>Either end of the block can be the front, but it should be clearly marked with an arrow on the underside pointing down the track if it is not obviously apparent witch end is the front.</w:t>
      </w:r>
    </w:p>
    <w:p w14:paraId="7515B779" w14:textId="77777777" w:rsidR="00CB784B" w:rsidRDefault="00CB784B" w:rsidP="00E12B46">
      <w:pPr>
        <w:ind w:left="-720"/>
        <w:jc w:val="both"/>
        <w:rPr>
          <w:rFonts w:ascii="Comic Sans MS" w:hAnsi="Comic Sans MS"/>
          <w:b/>
          <w:i/>
          <w:sz w:val="15"/>
          <w:szCs w:val="15"/>
          <w:u w:val="single"/>
        </w:rPr>
      </w:pPr>
    </w:p>
    <w:p w14:paraId="1439E50C" w14:textId="48DC6CAF" w:rsidR="00E12B46" w:rsidRDefault="001A326F" w:rsidP="00E12B46">
      <w:pPr>
        <w:ind w:left="-720"/>
        <w:jc w:val="both"/>
        <w:rPr>
          <w:rFonts w:ascii="Comic Sans MS" w:hAnsi="Comic Sans MS"/>
          <w:sz w:val="15"/>
          <w:szCs w:val="15"/>
        </w:rPr>
      </w:pPr>
      <w:r w:rsidRPr="00C22D4C">
        <w:rPr>
          <w:rFonts w:ascii="Comic Sans MS" w:hAnsi="Comic Sans MS"/>
          <w:b/>
          <w:i/>
          <w:sz w:val="15"/>
          <w:szCs w:val="15"/>
          <w:u w:val="single"/>
        </w:rPr>
        <w:t>SPRINGING:</w:t>
      </w:r>
      <w:r w:rsidRPr="00C22D4C">
        <w:rPr>
          <w:rFonts w:ascii="Comic Sans MS" w:hAnsi="Comic Sans MS"/>
          <w:sz w:val="15"/>
          <w:szCs w:val="15"/>
        </w:rPr>
        <w:t xml:space="preserve"> </w:t>
      </w:r>
      <w:r w:rsidR="00791401" w:rsidRPr="0034701A">
        <w:rPr>
          <w:rFonts w:ascii="Comic Sans MS" w:hAnsi="Comic Sans MS"/>
          <w:sz w:val="15"/>
          <w:szCs w:val="15"/>
        </w:rPr>
        <w:t>No wheel or body suspensions system will be allowed.</w:t>
      </w:r>
      <w:r w:rsidR="00791401">
        <w:rPr>
          <w:rFonts w:ascii="Comic Sans MS" w:hAnsi="Comic Sans MS"/>
          <w:sz w:val="15"/>
          <w:szCs w:val="15"/>
        </w:rPr>
        <w:t xml:space="preserve"> </w:t>
      </w:r>
      <w:r w:rsidRPr="00C22D4C">
        <w:rPr>
          <w:rFonts w:ascii="Comic Sans MS" w:hAnsi="Comic Sans MS"/>
          <w:sz w:val="15"/>
          <w:szCs w:val="15"/>
        </w:rPr>
        <w:t>The car shall not ride on any type of springs or suspension.</w:t>
      </w:r>
    </w:p>
    <w:p w14:paraId="5D2CA1F4" w14:textId="77777777" w:rsidR="00CB784B" w:rsidRDefault="00CB784B">
      <w:pPr>
        <w:ind w:left="-720"/>
        <w:jc w:val="both"/>
        <w:rPr>
          <w:rFonts w:ascii="Comic Sans MS" w:hAnsi="Comic Sans MS"/>
          <w:b/>
          <w:i/>
          <w:sz w:val="15"/>
          <w:szCs w:val="15"/>
          <w:u w:val="single"/>
        </w:rPr>
      </w:pPr>
    </w:p>
    <w:p w14:paraId="1AAB29B7" w14:textId="0C695D55" w:rsidR="001A326F" w:rsidRPr="001261F0" w:rsidRDefault="001A326F">
      <w:pPr>
        <w:ind w:left="-720"/>
        <w:jc w:val="both"/>
        <w:rPr>
          <w:rFonts w:ascii="Comic Sans MS" w:hAnsi="Comic Sans MS"/>
          <w:b/>
          <w:i/>
          <w:sz w:val="8"/>
          <w:szCs w:val="8"/>
          <w:u w:val="single"/>
        </w:rPr>
      </w:pPr>
      <w:r w:rsidRPr="00C22D4C">
        <w:rPr>
          <w:rFonts w:ascii="Comic Sans MS" w:hAnsi="Comic Sans MS"/>
          <w:b/>
          <w:i/>
          <w:sz w:val="15"/>
          <w:szCs w:val="15"/>
          <w:u w:val="single"/>
        </w:rPr>
        <w:t>WEIGHT:</w:t>
      </w:r>
      <w:r w:rsidRPr="00C22D4C">
        <w:rPr>
          <w:rFonts w:ascii="Comic Sans MS" w:hAnsi="Comic Sans MS"/>
          <w:sz w:val="15"/>
          <w:szCs w:val="15"/>
        </w:rPr>
        <w:t xml:space="preserve"> Weight shall not exceed 5.0 ounces (141.75 grams</w:t>
      </w:r>
      <w:r w:rsidR="005673D6" w:rsidRPr="005673D6">
        <w:rPr>
          <w:sz w:val="20"/>
          <w:szCs w:val="20"/>
        </w:rPr>
        <w:t xml:space="preserve"> </w:t>
      </w:r>
      <w:r w:rsidR="005673D6" w:rsidRPr="00E12B46">
        <w:rPr>
          <w:rFonts w:ascii="Comic Sans MS" w:hAnsi="Comic Sans MS"/>
          <w:sz w:val="15"/>
          <w:szCs w:val="15"/>
        </w:rPr>
        <w:t>on the scale used at the event.</w:t>
      </w:r>
      <w:r w:rsidRPr="00C22D4C">
        <w:rPr>
          <w:rFonts w:ascii="Comic Sans MS" w:hAnsi="Comic Sans MS"/>
          <w:sz w:val="15"/>
          <w:szCs w:val="15"/>
        </w:rPr>
        <w:t xml:space="preserve"> No loose materials of any kind are permitted in the car. The car may be hollowed out and built up to the maximum weight by the addition of wood or metal </w:t>
      </w:r>
      <w:r w:rsidRPr="00C22D4C">
        <w:rPr>
          <w:rFonts w:ascii="Comic Sans MS" w:hAnsi="Comic Sans MS"/>
          <w:sz w:val="15"/>
          <w:szCs w:val="15"/>
        </w:rPr>
        <w:noBreakHyphen/>
        <w:t>provided that it is securely built into the body. Electronic balances will be used for the weight check.</w:t>
      </w:r>
      <w:r w:rsidR="00C97159" w:rsidRPr="00E12B46">
        <w:rPr>
          <w:rFonts w:ascii="Comic Sans MS" w:hAnsi="Comic Sans MS"/>
          <w:sz w:val="15"/>
          <w:szCs w:val="15"/>
        </w:rPr>
        <w:t xml:space="preserve"> You will be able to adjust weight at sign-ins.</w:t>
      </w:r>
    </w:p>
    <w:p w14:paraId="144DF75E" w14:textId="77777777" w:rsidR="00CB784B" w:rsidRDefault="00CB784B">
      <w:pPr>
        <w:ind w:left="-720"/>
        <w:jc w:val="both"/>
        <w:rPr>
          <w:rFonts w:ascii="Comic Sans MS" w:hAnsi="Comic Sans MS"/>
          <w:b/>
          <w:i/>
          <w:sz w:val="15"/>
          <w:szCs w:val="15"/>
          <w:u w:val="single"/>
        </w:rPr>
      </w:pPr>
    </w:p>
    <w:p w14:paraId="53F2868F" w14:textId="3C6CDC35" w:rsidR="001A326F" w:rsidRPr="001261F0" w:rsidRDefault="001A326F">
      <w:pPr>
        <w:ind w:left="-720"/>
        <w:jc w:val="both"/>
        <w:rPr>
          <w:rFonts w:ascii="Comic Sans MS" w:hAnsi="Comic Sans MS"/>
          <w:b/>
          <w:i/>
          <w:sz w:val="8"/>
          <w:szCs w:val="8"/>
          <w:u w:val="single"/>
        </w:rPr>
      </w:pPr>
      <w:r w:rsidRPr="00C22D4C">
        <w:rPr>
          <w:rFonts w:ascii="Comic Sans MS" w:hAnsi="Comic Sans MS"/>
          <w:b/>
          <w:i/>
          <w:sz w:val="15"/>
          <w:szCs w:val="15"/>
          <w:u w:val="single"/>
        </w:rPr>
        <w:t>WHEEL BASE:</w:t>
      </w:r>
      <w:r w:rsidRPr="00C22D4C">
        <w:rPr>
          <w:rFonts w:ascii="Comic Sans MS" w:hAnsi="Comic Sans MS"/>
          <w:sz w:val="15"/>
          <w:szCs w:val="15"/>
        </w:rPr>
        <w:t xml:space="preserve"> (Length) Length of wheel base (front axle to rear axle) must be within the limits of 4 </w:t>
      </w:r>
      <w:r w:rsidR="009312E2" w:rsidRPr="00C22D4C">
        <w:rPr>
          <w:rFonts w:ascii="Comic Sans MS" w:hAnsi="Comic Sans MS"/>
          <w:sz w:val="15"/>
          <w:szCs w:val="15"/>
        </w:rPr>
        <w:t>1</w:t>
      </w:r>
      <w:r w:rsidRPr="00C22D4C">
        <w:rPr>
          <w:rFonts w:ascii="Comic Sans MS" w:hAnsi="Comic Sans MS"/>
          <w:sz w:val="15"/>
          <w:szCs w:val="15"/>
        </w:rPr>
        <w:t>/</w:t>
      </w:r>
      <w:r w:rsidR="009312E2" w:rsidRPr="00C22D4C">
        <w:rPr>
          <w:rFonts w:ascii="Comic Sans MS" w:hAnsi="Comic Sans MS"/>
          <w:sz w:val="15"/>
          <w:szCs w:val="15"/>
        </w:rPr>
        <w:t>2</w:t>
      </w:r>
      <w:r w:rsidRPr="00C22D4C">
        <w:rPr>
          <w:rFonts w:ascii="Comic Sans MS" w:hAnsi="Comic Sans MS"/>
          <w:sz w:val="15"/>
          <w:szCs w:val="15"/>
        </w:rPr>
        <w:t>"</w:t>
      </w:r>
      <w:r w:rsidR="00C927F4" w:rsidRPr="00C22D4C">
        <w:rPr>
          <w:rFonts w:ascii="Comic Sans MS" w:hAnsi="Comic Sans MS"/>
          <w:sz w:val="15"/>
          <w:szCs w:val="15"/>
        </w:rPr>
        <w:t xml:space="preserve"> maximum and </w:t>
      </w:r>
      <w:r w:rsidR="009312E2" w:rsidRPr="00C22D4C">
        <w:rPr>
          <w:rFonts w:ascii="Comic Sans MS" w:hAnsi="Comic Sans MS"/>
          <w:sz w:val="15"/>
          <w:szCs w:val="15"/>
        </w:rPr>
        <w:t>4</w:t>
      </w:r>
      <w:r w:rsidR="00C927F4" w:rsidRPr="00C22D4C">
        <w:rPr>
          <w:rFonts w:ascii="Comic Sans MS" w:hAnsi="Comic Sans MS"/>
          <w:sz w:val="15"/>
          <w:szCs w:val="15"/>
        </w:rPr>
        <w:t xml:space="preserve"> </w:t>
      </w:r>
      <w:r w:rsidR="009312E2" w:rsidRPr="00C22D4C">
        <w:rPr>
          <w:rFonts w:ascii="Comic Sans MS" w:hAnsi="Comic Sans MS"/>
          <w:sz w:val="15"/>
          <w:szCs w:val="15"/>
        </w:rPr>
        <w:t>1</w:t>
      </w:r>
      <w:r w:rsidR="00C927F4" w:rsidRPr="00C22D4C">
        <w:rPr>
          <w:rFonts w:ascii="Comic Sans MS" w:hAnsi="Comic Sans MS"/>
          <w:sz w:val="15"/>
          <w:szCs w:val="15"/>
        </w:rPr>
        <w:t>/4</w:t>
      </w:r>
      <w:r w:rsidR="009312E2" w:rsidRPr="00C22D4C">
        <w:rPr>
          <w:rFonts w:ascii="Comic Sans MS" w:hAnsi="Comic Sans MS"/>
          <w:sz w:val="15"/>
          <w:szCs w:val="15"/>
        </w:rPr>
        <w:t>" minimum (essentially, the distance provided by the grooves precut into the supplied wood block).</w:t>
      </w:r>
    </w:p>
    <w:p w14:paraId="0E178FF1" w14:textId="77777777" w:rsidR="00CB784B" w:rsidRDefault="00CB784B">
      <w:pPr>
        <w:ind w:left="-720"/>
        <w:jc w:val="both"/>
        <w:rPr>
          <w:rFonts w:ascii="Comic Sans MS" w:hAnsi="Comic Sans MS"/>
          <w:b/>
          <w:i/>
          <w:sz w:val="15"/>
          <w:szCs w:val="15"/>
          <w:u w:val="single"/>
        </w:rPr>
      </w:pPr>
    </w:p>
    <w:p w14:paraId="01114F10" w14:textId="233062B1" w:rsidR="001A326F" w:rsidRPr="001261F0" w:rsidRDefault="001A326F">
      <w:pPr>
        <w:ind w:left="-720"/>
        <w:jc w:val="both"/>
        <w:rPr>
          <w:rFonts w:ascii="Comic Sans MS" w:hAnsi="Comic Sans MS"/>
          <w:b/>
          <w:i/>
          <w:sz w:val="8"/>
          <w:szCs w:val="8"/>
          <w:u w:val="single"/>
        </w:rPr>
      </w:pPr>
      <w:r w:rsidRPr="00C22D4C">
        <w:rPr>
          <w:rFonts w:ascii="Comic Sans MS" w:hAnsi="Comic Sans MS"/>
          <w:b/>
          <w:i/>
          <w:sz w:val="15"/>
          <w:szCs w:val="15"/>
          <w:u w:val="single"/>
        </w:rPr>
        <w:t>WHEEL BASE:</w:t>
      </w:r>
      <w:r w:rsidRPr="00C22D4C">
        <w:rPr>
          <w:rFonts w:ascii="Comic Sans MS" w:hAnsi="Comic Sans MS"/>
          <w:sz w:val="15"/>
          <w:szCs w:val="15"/>
        </w:rPr>
        <w:t xml:space="preserve"> (</w:t>
      </w:r>
      <w:r w:rsidR="005C2375">
        <w:rPr>
          <w:rFonts w:ascii="Comic Sans MS" w:hAnsi="Comic Sans MS"/>
          <w:sz w:val="15"/>
          <w:szCs w:val="15"/>
        </w:rPr>
        <w:t>i</w:t>
      </w:r>
      <w:r w:rsidRPr="00C22D4C">
        <w:rPr>
          <w:rFonts w:ascii="Comic Sans MS" w:hAnsi="Comic Sans MS"/>
          <w:sz w:val="15"/>
          <w:szCs w:val="15"/>
        </w:rPr>
        <w:t xml:space="preserve">nside) </w:t>
      </w:r>
      <w:r w:rsidR="0034701A" w:rsidRPr="0034701A">
        <w:rPr>
          <w:rFonts w:ascii="Comic Sans MS" w:hAnsi="Comic Sans MS"/>
          <w:sz w:val="15"/>
          <w:szCs w:val="15"/>
        </w:rPr>
        <w:t>Min. Space between wheels 1-3/4 inches.</w:t>
      </w:r>
      <w:r w:rsidR="0034701A">
        <w:rPr>
          <w:rFonts w:ascii="Comic Sans MS" w:hAnsi="Comic Sans MS"/>
          <w:sz w:val="15"/>
          <w:szCs w:val="15"/>
        </w:rPr>
        <w:t xml:space="preserve"> </w:t>
      </w:r>
      <w:r w:rsidRPr="00C22D4C">
        <w:rPr>
          <w:rFonts w:ascii="Comic Sans MS" w:hAnsi="Comic Sans MS"/>
          <w:sz w:val="15"/>
          <w:szCs w:val="15"/>
        </w:rPr>
        <w:t>Do not make the distance between the left and right wheels narrower than 1 3/4 " or the car will not run down the track.</w:t>
      </w:r>
      <w:r w:rsidR="0034701A" w:rsidRPr="0034701A">
        <w:rPr>
          <w:rFonts w:ascii="Comic Sans MS" w:hAnsi="Comic Sans MS"/>
          <w:sz w:val="15"/>
          <w:szCs w:val="15"/>
        </w:rPr>
        <w:t xml:space="preserve"> </w:t>
      </w:r>
    </w:p>
    <w:p w14:paraId="38F9CC45" w14:textId="77777777" w:rsidR="00CB784B" w:rsidRDefault="00CB784B" w:rsidP="00E12B46">
      <w:pPr>
        <w:ind w:left="-720"/>
        <w:jc w:val="both"/>
        <w:rPr>
          <w:rFonts w:ascii="Comic Sans MS" w:hAnsi="Comic Sans MS"/>
          <w:b/>
          <w:i/>
          <w:sz w:val="15"/>
          <w:szCs w:val="15"/>
          <w:u w:val="single"/>
        </w:rPr>
      </w:pPr>
    </w:p>
    <w:p w14:paraId="03A7D745" w14:textId="77777777" w:rsidR="00E12B46" w:rsidRDefault="001A326F" w:rsidP="00E12B46">
      <w:pPr>
        <w:ind w:left="-720"/>
        <w:jc w:val="both"/>
        <w:rPr>
          <w:rFonts w:ascii="Comic Sans MS" w:hAnsi="Comic Sans MS"/>
          <w:sz w:val="15"/>
          <w:szCs w:val="15"/>
        </w:rPr>
      </w:pPr>
      <w:r w:rsidRPr="00C22D4C">
        <w:rPr>
          <w:rFonts w:ascii="Comic Sans MS" w:hAnsi="Comic Sans MS"/>
          <w:b/>
          <w:i/>
          <w:sz w:val="15"/>
          <w:szCs w:val="15"/>
          <w:u w:val="single"/>
        </w:rPr>
        <w:t>WHEEL BEARINGS:</w:t>
      </w:r>
      <w:r w:rsidRPr="00C22D4C">
        <w:rPr>
          <w:rFonts w:ascii="Comic Sans MS" w:hAnsi="Comic Sans MS"/>
          <w:sz w:val="15"/>
          <w:szCs w:val="15"/>
        </w:rPr>
        <w:t xml:space="preserve"> Bearings, washers, or other types of bushings are NOT permitted.</w:t>
      </w:r>
    </w:p>
    <w:p w14:paraId="621E43FD" w14:textId="77777777" w:rsidR="00CB784B" w:rsidRDefault="00CB784B">
      <w:pPr>
        <w:ind w:left="-720"/>
        <w:jc w:val="both"/>
        <w:rPr>
          <w:rFonts w:ascii="Comic Sans MS" w:hAnsi="Comic Sans MS"/>
          <w:b/>
          <w:i/>
          <w:sz w:val="15"/>
          <w:szCs w:val="15"/>
          <w:u w:val="single"/>
        </w:rPr>
      </w:pPr>
    </w:p>
    <w:p w14:paraId="329A285E" w14:textId="094AAC60" w:rsidR="001A326F" w:rsidRDefault="001A326F">
      <w:pPr>
        <w:ind w:left="-720"/>
        <w:jc w:val="both"/>
        <w:rPr>
          <w:rFonts w:ascii="Comic Sans MS" w:hAnsi="Comic Sans MS"/>
          <w:sz w:val="15"/>
          <w:szCs w:val="15"/>
        </w:rPr>
      </w:pPr>
      <w:r w:rsidRPr="00C22D4C">
        <w:rPr>
          <w:rFonts w:ascii="Comic Sans MS" w:hAnsi="Comic Sans MS"/>
          <w:b/>
          <w:i/>
          <w:sz w:val="15"/>
          <w:szCs w:val="15"/>
          <w:u w:val="single"/>
        </w:rPr>
        <w:lastRenderedPageBreak/>
        <w:t>WHEELS:</w:t>
      </w:r>
      <w:r w:rsidRPr="00C22D4C">
        <w:rPr>
          <w:rFonts w:ascii="Comic Sans MS" w:hAnsi="Comic Sans MS"/>
          <w:sz w:val="15"/>
          <w:szCs w:val="15"/>
        </w:rPr>
        <w:t xml:space="preserve"> Only </w:t>
      </w:r>
      <w:r w:rsidR="00304EB6" w:rsidRPr="00C22D4C">
        <w:rPr>
          <w:rFonts w:ascii="Comic Sans MS" w:hAnsi="Comic Sans MS"/>
          <w:sz w:val="15"/>
          <w:szCs w:val="15"/>
        </w:rPr>
        <w:t xml:space="preserve">BSA licensed </w:t>
      </w:r>
      <w:r w:rsidRPr="00C22D4C">
        <w:rPr>
          <w:rFonts w:ascii="Comic Sans MS" w:hAnsi="Comic Sans MS"/>
          <w:sz w:val="15"/>
          <w:szCs w:val="15"/>
        </w:rPr>
        <w:t xml:space="preserve">Grand Prix Wheels may be used. </w:t>
      </w:r>
      <w:r w:rsidR="008A0400" w:rsidRPr="00C22D4C">
        <w:rPr>
          <w:rFonts w:ascii="Comic Sans MS" w:hAnsi="Comic Sans MS"/>
          <w:sz w:val="15"/>
          <w:szCs w:val="15"/>
        </w:rPr>
        <w:t xml:space="preserve">Wheels must have “BSA” printed on them from the manufacturer. </w:t>
      </w:r>
      <w:r w:rsidR="009C166C" w:rsidRPr="00C22D4C">
        <w:rPr>
          <w:rFonts w:ascii="Comic Sans MS" w:hAnsi="Comic Sans MS"/>
          <w:sz w:val="15"/>
          <w:szCs w:val="15"/>
        </w:rPr>
        <w:t xml:space="preserve"> BSA - Black, Red, Yellow, Blue and Orange are only wheels permitted.</w:t>
      </w:r>
      <w:r w:rsidR="009C166C" w:rsidRPr="00C22D4C">
        <w:rPr>
          <w:rFonts w:ascii="Comic Sans MS" w:hAnsi="Comic Sans MS"/>
          <w:color w:val="FF0000"/>
          <w:sz w:val="15"/>
          <w:szCs w:val="15"/>
        </w:rPr>
        <w:t xml:space="preserve"> </w:t>
      </w:r>
      <w:r w:rsidR="008A0400" w:rsidRPr="00C22D4C">
        <w:rPr>
          <w:rFonts w:ascii="Comic Sans MS" w:hAnsi="Comic Sans MS"/>
          <w:color w:val="FF0000"/>
          <w:sz w:val="15"/>
          <w:szCs w:val="15"/>
        </w:rPr>
        <w:t xml:space="preserve"> </w:t>
      </w:r>
      <w:r w:rsidRPr="00C22D4C">
        <w:rPr>
          <w:rFonts w:ascii="Comic Sans MS" w:hAnsi="Comic Sans MS"/>
          <w:sz w:val="15"/>
          <w:szCs w:val="15"/>
        </w:rPr>
        <w:t xml:space="preserve">Alterations </w:t>
      </w:r>
      <w:r w:rsidR="009C166C" w:rsidRPr="00C22D4C">
        <w:rPr>
          <w:rFonts w:ascii="Comic Sans MS" w:hAnsi="Comic Sans MS"/>
          <w:sz w:val="15"/>
          <w:szCs w:val="15"/>
        </w:rPr>
        <w:t xml:space="preserve">to the wheels </w:t>
      </w:r>
      <w:r w:rsidRPr="00C22D4C">
        <w:rPr>
          <w:rFonts w:ascii="Comic Sans MS" w:hAnsi="Comic Sans MS"/>
          <w:sz w:val="15"/>
          <w:szCs w:val="15"/>
        </w:rPr>
        <w:t>are not permitted</w:t>
      </w:r>
      <w:r w:rsidR="00052FC0" w:rsidRPr="00C22D4C">
        <w:rPr>
          <w:rFonts w:ascii="Comic Sans MS" w:hAnsi="Comic Sans MS"/>
          <w:sz w:val="15"/>
          <w:szCs w:val="15"/>
        </w:rPr>
        <w:t xml:space="preserve"> – the wheels may not be cut, drilled, beveled or rounded</w:t>
      </w:r>
      <w:r w:rsidRPr="00C22D4C">
        <w:rPr>
          <w:rFonts w:ascii="Comic Sans MS" w:hAnsi="Comic Sans MS"/>
          <w:sz w:val="15"/>
          <w:szCs w:val="15"/>
        </w:rPr>
        <w:t>. The shape must remain the same</w:t>
      </w:r>
      <w:r w:rsidR="005C3F73">
        <w:rPr>
          <w:rFonts w:ascii="Comic Sans MS" w:hAnsi="Comic Sans MS"/>
          <w:sz w:val="15"/>
          <w:szCs w:val="15"/>
        </w:rPr>
        <w:t xml:space="preserve"> and</w:t>
      </w:r>
      <w:r w:rsidR="005C3F73" w:rsidRPr="005C3F73">
        <w:rPr>
          <w:rFonts w:ascii="Comic Sans MS" w:hAnsi="Comic Sans MS"/>
          <w:sz w:val="15"/>
          <w:szCs w:val="15"/>
        </w:rPr>
        <w:t xml:space="preserve"> </w:t>
      </w:r>
      <w:r w:rsidR="005C3F73" w:rsidRPr="00E12B46">
        <w:rPr>
          <w:rFonts w:ascii="Comic Sans MS" w:hAnsi="Comic Sans MS"/>
          <w:sz w:val="15"/>
          <w:szCs w:val="15"/>
        </w:rPr>
        <w:t>must have the tread dots around the outside</w:t>
      </w:r>
      <w:r w:rsidR="005C3F73">
        <w:rPr>
          <w:rFonts w:ascii="Comic Sans MS" w:hAnsi="Comic Sans MS"/>
          <w:sz w:val="15"/>
          <w:szCs w:val="15"/>
        </w:rPr>
        <w:t xml:space="preserve">. </w:t>
      </w:r>
      <w:r w:rsidR="009F3050" w:rsidRPr="00E12B46">
        <w:rPr>
          <w:rFonts w:ascii="Comic Sans MS" w:hAnsi="Comic Sans MS"/>
          <w:sz w:val="15"/>
          <w:szCs w:val="15"/>
        </w:rPr>
        <w:t>Wheels may not be altered or redesigned except for sanding</w:t>
      </w:r>
      <w:r w:rsidR="00E12B46">
        <w:rPr>
          <w:rFonts w:ascii="Comic Sans MS" w:hAnsi="Comic Sans MS"/>
          <w:sz w:val="15"/>
          <w:szCs w:val="15"/>
        </w:rPr>
        <w:t>/removing</w:t>
      </w:r>
      <w:r w:rsidR="009F3050" w:rsidRPr="00E12B46">
        <w:rPr>
          <w:rFonts w:ascii="Comic Sans MS" w:hAnsi="Comic Sans MS"/>
          <w:sz w:val="15"/>
          <w:szCs w:val="15"/>
        </w:rPr>
        <w:t xml:space="preserve"> the</w:t>
      </w:r>
      <w:r w:rsidR="00E12B46">
        <w:rPr>
          <w:rFonts w:ascii="Comic Sans MS" w:hAnsi="Comic Sans MS"/>
          <w:sz w:val="15"/>
          <w:szCs w:val="15"/>
        </w:rPr>
        <w:t xml:space="preserve"> </w:t>
      </w:r>
      <w:r w:rsidR="009F3050" w:rsidRPr="00E12B46">
        <w:rPr>
          <w:rFonts w:ascii="Comic Sans MS" w:hAnsi="Comic Sans MS"/>
          <w:sz w:val="15"/>
          <w:szCs w:val="15"/>
        </w:rPr>
        <w:t>“</w:t>
      </w:r>
      <w:r w:rsidR="00E12B46">
        <w:rPr>
          <w:rFonts w:ascii="Comic Sans MS" w:hAnsi="Comic Sans MS"/>
          <w:sz w:val="15"/>
          <w:szCs w:val="15"/>
        </w:rPr>
        <w:t xml:space="preserve">plastic </w:t>
      </w:r>
      <w:r w:rsidR="009F3050" w:rsidRPr="00E12B46">
        <w:rPr>
          <w:rFonts w:ascii="Comic Sans MS" w:hAnsi="Comic Sans MS"/>
          <w:sz w:val="15"/>
          <w:szCs w:val="15"/>
        </w:rPr>
        <w:t>mold flash.”</w:t>
      </w:r>
      <w:r w:rsidR="00E12B46">
        <w:rPr>
          <w:rFonts w:ascii="Comic Sans MS" w:hAnsi="Comic Sans MS"/>
          <w:sz w:val="15"/>
          <w:szCs w:val="15"/>
        </w:rPr>
        <w:t xml:space="preserve"> from the outside edge</w:t>
      </w:r>
      <w:r w:rsidR="009F3050" w:rsidRPr="00E12B46">
        <w:rPr>
          <w:rFonts w:ascii="Comic Sans MS" w:hAnsi="Comic Sans MS"/>
          <w:sz w:val="15"/>
          <w:szCs w:val="15"/>
        </w:rPr>
        <w:t xml:space="preserve"> (No extra holes, wheel covers, metal/plastic bushings or other design modifications will be allowed)</w:t>
      </w:r>
      <w:r w:rsidR="005C3F73">
        <w:rPr>
          <w:rFonts w:ascii="Comic Sans MS" w:hAnsi="Comic Sans MS"/>
          <w:sz w:val="15"/>
          <w:szCs w:val="15"/>
        </w:rPr>
        <w:t xml:space="preserve">. </w:t>
      </w:r>
      <w:r w:rsidR="00052FC0" w:rsidRPr="00C22D4C">
        <w:rPr>
          <w:rFonts w:ascii="Comic Sans MS" w:hAnsi="Comic Sans MS"/>
          <w:sz w:val="15"/>
          <w:szCs w:val="15"/>
        </w:rPr>
        <w:t xml:space="preserve">All 4 wheels </w:t>
      </w:r>
      <w:r w:rsidR="00052FC0" w:rsidRPr="00E12B46">
        <w:rPr>
          <w:rFonts w:ascii="Comic Sans MS" w:hAnsi="Comic Sans MS"/>
          <w:sz w:val="15"/>
          <w:szCs w:val="15"/>
        </w:rPr>
        <w:t>must</w:t>
      </w:r>
      <w:r w:rsidR="00052FC0" w:rsidRPr="00C22D4C">
        <w:rPr>
          <w:rFonts w:ascii="Comic Sans MS" w:hAnsi="Comic Sans MS"/>
          <w:sz w:val="15"/>
          <w:szCs w:val="15"/>
        </w:rPr>
        <w:t xml:space="preserve"> make contact with the track surface (this is tested by free rolling the car).  </w:t>
      </w:r>
      <w:r w:rsidR="00F35B8C" w:rsidRPr="00E12B46">
        <w:rPr>
          <w:rFonts w:ascii="Comic Sans MS" w:hAnsi="Comic Sans MS"/>
          <w:sz w:val="15"/>
          <w:szCs w:val="15"/>
        </w:rPr>
        <w:t>Wheel surfaces must remain flat with full tread and cannot ride on edges or they WILL NOT pass inspection!</w:t>
      </w:r>
      <w:r w:rsidR="00C4318A" w:rsidRPr="00E12B46">
        <w:rPr>
          <w:rFonts w:ascii="Comic Sans MS" w:hAnsi="Comic Sans MS"/>
          <w:sz w:val="15"/>
          <w:szCs w:val="15"/>
        </w:rPr>
        <w:t xml:space="preserve"> </w:t>
      </w:r>
    </w:p>
    <w:p w14:paraId="28887CFE" w14:textId="77777777" w:rsidR="003225B5" w:rsidRPr="001261F0" w:rsidRDefault="003225B5">
      <w:pPr>
        <w:ind w:left="-720"/>
        <w:jc w:val="both"/>
        <w:rPr>
          <w:rFonts w:ascii="Comic Sans MS" w:hAnsi="Comic Sans MS"/>
          <w:b/>
          <w:i/>
          <w:sz w:val="8"/>
          <w:szCs w:val="8"/>
          <w:u w:val="single"/>
        </w:rPr>
      </w:pPr>
    </w:p>
    <w:p w14:paraId="5F0B6F85" w14:textId="77777777" w:rsidR="00C927F4" w:rsidRPr="00C22D4C" w:rsidRDefault="001A326F" w:rsidP="00052FC0">
      <w:pPr>
        <w:ind w:left="-720"/>
        <w:jc w:val="both"/>
        <w:rPr>
          <w:rFonts w:ascii="Comic Sans MS" w:hAnsi="Comic Sans MS"/>
          <w:sz w:val="15"/>
          <w:szCs w:val="15"/>
        </w:rPr>
      </w:pPr>
      <w:r w:rsidRPr="00C22D4C">
        <w:rPr>
          <w:rFonts w:ascii="Comic Sans MS" w:hAnsi="Comic Sans MS"/>
          <w:b/>
          <w:i/>
          <w:sz w:val="15"/>
          <w:szCs w:val="15"/>
          <w:u w:val="single"/>
        </w:rPr>
        <w:t>WIDTH:</w:t>
      </w:r>
      <w:r w:rsidRPr="00C22D4C">
        <w:rPr>
          <w:rFonts w:ascii="Comic Sans MS" w:hAnsi="Comic Sans MS"/>
          <w:sz w:val="15"/>
          <w:szCs w:val="15"/>
        </w:rPr>
        <w:t xml:space="preserve"> Overall width shall not exceed 2 3/4 ".</w:t>
      </w:r>
    </w:p>
    <w:p w14:paraId="54C22532" w14:textId="77777777" w:rsidR="00C22D4C" w:rsidRPr="001261F0" w:rsidRDefault="00C22D4C" w:rsidP="00052FC0">
      <w:pPr>
        <w:ind w:left="-720"/>
        <w:jc w:val="both"/>
        <w:rPr>
          <w:rFonts w:ascii="Comic Sans MS" w:hAnsi="Comic Sans MS"/>
          <w:sz w:val="8"/>
          <w:szCs w:val="8"/>
        </w:rPr>
      </w:pPr>
    </w:p>
    <w:tbl>
      <w:tblPr>
        <w:tblW w:w="0" w:type="auto"/>
        <w:jc w:val="center"/>
        <w:tblCellSpacing w:w="0" w:type="dxa"/>
        <w:tblCellMar>
          <w:left w:w="0" w:type="dxa"/>
          <w:right w:w="0" w:type="dxa"/>
        </w:tblCellMar>
        <w:tblLook w:val="04A0" w:firstRow="1" w:lastRow="0" w:firstColumn="1" w:lastColumn="0" w:noHBand="0" w:noVBand="1"/>
      </w:tblPr>
      <w:tblGrid>
        <w:gridCol w:w="6285"/>
      </w:tblGrid>
      <w:tr w:rsidR="00C22D4C" w14:paraId="73FBD4A0" w14:textId="77777777">
        <w:trPr>
          <w:tblCellSpacing w:w="0" w:type="dxa"/>
          <w:jc w:val="center"/>
        </w:trPr>
        <w:tc>
          <w:tcPr>
            <w:tcW w:w="0" w:type="auto"/>
            <w:vAlign w:val="center"/>
            <w:hideMark/>
          </w:tcPr>
          <w:p w14:paraId="3719CDE0" w14:textId="77777777" w:rsidR="00C22D4C" w:rsidRDefault="00F505E7" w:rsidP="001261F0">
            <w:pPr>
              <w:jc w:val="center"/>
            </w:pPr>
            <w:r>
              <w:rPr>
                <w:noProof/>
              </w:rPr>
              <w:drawing>
                <wp:inline distT="0" distB="0" distL="0" distR="0" wp14:anchorId="6E0997A1" wp14:editId="010AE3CB">
                  <wp:extent cx="3990975" cy="1238250"/>
                  <wp:effectExtent l="0" t="0" r="0" b="0"/>
                  <wp:docPr id="1" name="Picture 1" descr="unacceptablewhe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cceptablewheel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0975" cy="1238250"/>
                          </a:xfrm>
                          <a:prstGeom prst="rect">
                            <a:avLst/>
                          </a:prstGeom>
                          <a:noFill/>
                          <a:ln>
                            <a:noFill/>
                          </a:ln>
                        </pic:spPr>
                      </pic:pic>
                    </a:graphicData>
                  </a:graphic>
                </wp:inline>
              </w:drawing>
            </w:r>
          </w:p>
        </w:tc>
      </w:tr>
    </w:tbl>
    <w:p w14:paraId="1F18FE8E" w14:textId="77777777" w:rsidR="001261F0" w:rsidRDefault="001261F0" w:rsidP="001261F0">
      <w:pPr>
        <w:jc w:val="center"/>
        <w:rPr>
          <w:rFonts w:ascii="Arial" w:hAnsi="Arial" w:cs="Arial"/>
          <w:color w:val="000000"/>
          <w:sz w:val="20"/>
          <w:szCs w:val="20"/>
        </w:rPr>
      </w:pPr>
      <w:r>
        <w:rPr>
          <w:rStyle w:val="Strong"/>
          <w:color w:val="000000"/>
          <w:sz w:val="20"/>
          <w:szCs w:val="20"/>
        </w:rPr>
        <w:t>Wheel Tread Example</w:t>
      </w:r>
      <w:r>
        <w:rPr>
          <w:rFonts w:ascii="Arial" w:hAnsi="Arial" w:cs="Arial"/>
          <w:color w:val="000000"/>
          <w:sz w:val="20"/>
          <w:szCs w:val="20"/>
        </w:rPr>
        <w:t xml:space="preserve"> </w:t>
      </w:r>
    </w:p>
    <w:p w14:paraId="1CEA4DF4" w14:textId="77777777" w:rsidR="001261F0" w:rsidRPr="001261F0" w:rsidRDefault="00BD66B4" w:rsidP="00F35B8C">
      <w:pPr>
        <w:pStyle w:val="NormalWeb"/>
        <w:jc w:val="center"/>
      </w:pPr>
      <w:r>
        <w:rPr>
          <w:noProof/>
        </w:rPr>
        <w:drawing>
          <wp:inline distT="0" distB="0" distL="0" distR="0" wp14:anchorId="19D1903B" wp14:editId="1796E4BB">
            <wp:extent cx="2857500" cy="1466850"/>
            <wp:effectExtent l="0" t="0" r="0" b="0"/>
            <wp:docPr id="2" name="Picture 2" descr="pwfi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wfig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466850"/>
                    </a:xfrm>
                    <a:prstGeom prst="rect">
                      <a:avLst/>
                    </a:prstGeom>
                    <a:noFill/>
                    <a:ln>
                      <a:noFill/>
                    </a:ln>
                  </pic:spPr>
                </pic:pic>
              </a:graphicData>
            </a:graphic>
          </wp:inline>
        </w:drawing>
      </w:r>
    </w:p>
    <w:p w14:paraId="63BD3E3D" w14:textId="77777777" w:rsidR="00C22D4C" w:rsidRPr="00F35B8C" w:rsidRDefault="00F35B8C" w:rsidP="001261F0">
      <w:pPr>
        <w:jc w:val="center"/>
        <w:rPr>
          <w:rFonts w:ascii="Comic Sans MS" w:hAnsi="Comic Sans MS"/>
          <w:b/>
          <w:i/>
          <w:color w:val="FF0000"/>
          <w:sz w:val="18"/>
          <w:szCs w:val="18"/>
          <w:u w:val="single"/>
        </w:rPr>
      </w:pPr>
      <w:bookmarkStart w:id="0" w:name="_GoBack"/>
      <w:bookmarkEnd w:id="0"/>
      <w:r w:rsidRPr="00F35B8C">
        <w:rPr>
          <w:rFonts w:ascii="Comic Sans MS" w:hAnsi="Comic Sans MS"/>
          <w:b/>
          <w:i/>
          <w:color w:val="FF0000"/>
          <w:sz w:val="18"/>
          <w:szCs w:val="18"/>
          <w:highlight w:val="yellow"/>
          <w:u w:val="single"/>
        </w:rPr>
        <w:t>Wheel</w:t>
      </w:r>
      <w:r w:rsidR="001261F0" w:rsidRPr="00F35B8C">
        <w:rPr>
          <w:rFonts w:ascii="Comic Sans MS" w:hAnsi="Comic Sans MS"/>
          <w:b/>
          <w:bCs/>
          <w:i/>
          <w:color w:val="FF0000"/>
          <w:sz w:val="18"/>
          <w:szCs w:val="18"/>
          <w:highlight w:val="yellow"/>
          <w:u w:val="single"/>
        </w:rPr>
        <w:t xml:space="preserve"> surfaces must remain flat</w:t>
      </w:r>
      <w:r w:rsidR="001261F0" w:rsidRPr="00F35B8C">
        <w:rPr>
          <w:rFonts w:ascii="Comic Sans MS" w:hAnsi="Comic Sans MS"/>
          <w:b/>
          <w:i/>
          <w:color w:val="FF0000"/>
          <w:sz w:val="18"/>
          <w:szCs w:val="18"/>
          <w:highlight w:val="yellow"/>
          <w:u w:val="single"/>
        </w:rPr>
        <w:t xml:space="preserve"> with full tread </w:t>
      </w:r>
      <w:r w:rsidRPr="00F35B8C">
        <w:rPr>
          <w:rFonts w:ascii="Comic Sans MS" w:hAnsi="Comic Sans MS"/>
          <w:b/>
          <w:i/>
          <w:color w:val="FF0000"/>
          <w:sz w:val="18"/>
          <w:szCs w:val="18"/>
          <w:highlight w:val="yellow"/>
          <w:u w:val="single"/>
        </w:rPr>
        <w:t xml:space="preserve">and cannot ride on edges </w:t>
      </w:r>
      <w:r w:rsidR="001261F0" w:rsidRPr="00F35B8C">
        <w:rPr>
          <w:rFonts w:ascii="Comic Sans MS" w:hAnsi="Comic Sans MS"/>
          <w:b/>
          <w:i/>
          <w:color w:val="FF0000"/>
          <w:sz w:val="18"/>
          <w:szCs w:val="18"/>
          <w:highlight w:val="yellow"/>
          <w:u w:val="single"/>
        </w:rPr>
        <w:t>or they WILL NOT pass inspection!</w:t>
      </w:r>
    </w:p>
    <w:sectPr w:rsidR="00C22D4C" w:rsidRPr="00F35B8C" w:rsidSect="00F505E7">
      <w:pgSz w:w="12240" w:h="15840"/>
      <w:pgMar w:top="432" w:right="720" w:bottom="28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9A389" w14:textId="77777777" w:rsidR="0086256D" w:rsidRDefault="0086256D">
      <w:r>
        <w:separator/>
      </w:r>
    </w:p>
  </w:endnote>
  <w:endnote w:type="continuationSeparator" w:id="0">
    <w:p w14:paraId="1C464D61" w14:textId="77777777" w:rsidR="0086256D" w:rsidRDefault="0086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29C22" w14:textId="77777777" w:rsidR="0086256D" w:rsidRDefault="0086256D">
      <w:r>
        <w:separator/>
      </w:r>
    </w:p>
  </w:footnote>
  <w:footnote w:type="continuationSeparator" w:id="0">
    <w:p w14:paraId="02554B23" w14:textId="77777777" w:rsidR="0086256D" w:rsidRDefault="00862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0"/>
        <w:szCs w:val="20"/>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2C366193"/>
    <w:multiLevelType w:val="multilevel"/>
    <w:tmpl w:val="01DE09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9A6C75"/>
    <w:multiLevelType w:val="hybridMultilevel"/>
    <w:tmpl w:val="270EC9D6"/>
    <w:lvl w:ilvl="0" w:tplc="0409000F">
      <w:start w:val="1"/>
      <w:numFmt w:val="decimal"/>
      <w:lvlText w:val="%1."/>
      <w:lvlJc w:val="left"/>
      <w:pPr>
        <w:tabs>
          <w:tab w:val="num" w:pos="720"/>
        </w:tabs>
        <w:ind w:left="720" w:hanging="360"/>
      </w:pPr>
      <w:rPr>
        <w:rFonts w:hint="default"/>
      </w:rPr>
    </w:lvl>
    <w:lvl w:ilvl="1" w:tplc="CE52D69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2"/>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black">
      <v:fill color="black" opacity=".5"/>
      <v:shadow color="#868686"/>
      <o:extrusion v:ext="view" color="#f60" on="t" rotationangle="18,18" viewpoint="0,0" viewpointorigin="0,0" skewangle="0" skewamt="0" brightness="4000f" lightposition=",50000" lightlevel="52000f" lightlevel2="14000f" type="perspective" lightharsh2="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80"/>
    <w:rsid w:val="00052FC0"/>
    <w:rsid w:val="000878A2"/>
    <w:rsid w:val="000B3671"/>
    <w:rsid w:val="000C566C"/>
    <w:rsid w:val="001261F0"/>
    <w:rsid w:val="001415C9"/>
    <w:rsid w:val="00160941"/>
    <w:rsid w:val="00195BB2"/>
    <w:rsid w:val="001A326F"/>
    <w:rsid w:val="001D1CA3"/>
    <w:rsid w:val="001F36BE"/>
    <w:rsid w:val="002019AD"/>
    <w:rsid w:val="00264337"/>
    <w:rsid w:val="00292E3C"/>
    <w:rsid w:val="002B08B0"/>
    <w:rsid w:val="002E0426"/>
    <w:rsid w:val="002E2A8B"/>
    <w:rsid w:val="00304EB6"/>
    <w:rsid w:val="00312050"/>
    <w:rsid w:val="003225B5"/>
    <w:rsid w:val="00330931"/>
    <w:rsid w:val="0034701A"/>
    <w:rsid w:val="00360709"/>
    <w:rsid w:val="0038094B"/>
    <w:rsid w:val="004153C1"/>
    <w:rsid w:val="004B55CF"/>
    <w:rsid w:val="004E313E"/>
    <w:rsid w:val="004E7E82"/>
    <w:rsid w:val="00504FC9"/>
    <w:rsid w:val="0053167F"/>
    <w:rsid w:val="005673D6"/>
    <w:rsid w:val="005A3D80"/>
    <w:rsid w:val="005C2375"/>
    <w:rsid w:val="005C3F73"/>
    <w:rsid w:val="005F5173"/>
    <w:rsid w:val="00613197"/>
    <w:rsid w:val="00643765"/>
    <w:rsid w:val="006C49D2"/>
    <w:rsid w:val="006D4D0D"/>
    <w:rsid w:val="007046AC"/>
    <w:rsid w:val="0071026C"/>
    <w:rsid w:val="0073340B"/>
    <w:rsid w:val="00791401"/>
    <w:rsid w:val="007B69EE"/>
    <w:rsid w:val="007C6DF8"/>
    <w:rsid w:val="007E7425"/>
    <w:rsid w:val="008600B9"/>
    <w:rsid w:val="0086256D"/>
    <w:rsid w:val="00874C27"/>
    <w:rsid w:val="008A0400"/>
    <w:rsid w:val="008D5D6F"/>
    <w:rsid w:val="008F74F5"/>
    <w:rsid w:val="00902E60"/>
    <w:rsid w:val="00904A61"/>
    <w:rsid w:val="009312E2"/>
    <w:rsid w:val="0094656B"/>
    <w:rsid w:val="00953A14"/>
    <w:rsid w:val="009612B3"/>
    <w:rsid w:val="00976DD3"/>
    <w:rsid w:val="009C166C"/>
    <w:rsid w:val="009F3050"/>
    <w:rsid w:val="00A037BB"/>
    <w:rsid w:val="00A54E30"/>
    <w:rsid w:val="00AB2683"/>
    <w:rsid w:val="00AC4505"/>
    <w:rsid w:val="00B168FA"/>
    <w:rsid w:val="00B26233"/>
    <w:rsid w:val="00B27896"/>
    <w:rsid w:val="00BD66B4"/>
    <w:rsid w:val="00C14847"/>
    <w:rsid w:val="00C22D4C"/>
    <w:rsid w:val="00C4318A"/>
    <w:rsid w:val="00C927F4"/>
    <w:rsid w:val="00C97159"/>
    <w:rsid w:val="00CB784B"/>
    <w:rsid w:val="00CC361F"/>
    <w:rsid w:val="00CF4633"/>
    <w:rsid w:val="00CF602F"/>
    <w:rsid w:val="00D356DE"/>
    <w:rsid w:val="00D519AB"/>
    <w:rsid w:val="00DE07CC"/>
    <w:rsid w:val="00DF5C75"/>
    <w:rsid w:val="00E12B46"/>
    <w:rsid w:val="00E42CF4"/>
    <w:rsid w:val="00E52FCE"/>
    <w:rsid w:val="00E6371B"/>
    <w:rsid w:val="00EB6D38"/>
    <w:rsid w:val="00F35B8C"/>
    <w:rsid w:val="00F40770"/>
    <w:rsid w:val="00F5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black">
      <v:fill color="black" opacity=".5"/>
      <v:shadow color="#868686"/>
      <o:extrusion v:ext="view" color="#f60" on="t" rotationangle="18,18" viewpoint="0,0" viewpointorigin="0,0" skewangle="0" skewamt="0" brightness="4000f" lightposition=",50000" lightlevel="52000f" lightlevel2="14000f" type="perspective" lightharsh2="t"/>
    </o:shapedefaults>
    <o:shapelayout v:ext="edit">
      <o:idmap v:ext="edit" data="1"/>
    </o:shapelayout>
  </w:shapeDefaults>
  <w:decimalSymbol w:val="."/>
  <w:listSeparator w:val=","/>
  <w14:docId w14:val="089CE454"/>
  <w15:chartTrackingRefBased/>
  <w15:docId w15:val="{5B5E2DC3-C13E-43DE-A402-F3B68847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pPr>
      <w:spacing w:line="260" w:lineRule="exact"/>
    </w:pPr>
    <w:rPr>
      <w:sz w:val="20"/>
      <w:szCs w:val="20"/>
    </w:rPr>
  </w:style>
  <w:style w:type="paragraph" w:customStyle="1" w:styleId="OmniPage2">
    <w:name w:val="OmniPage #2"/>
    <w:basedOn w:val="Normal"/>
    <w:pPr>
      <w:spacing w:line="360" w:lineRule="exact"/>
    </w:pPr>
    <w:rPr>
      <w:sz w:val="20"/>
      <w:szCs w:val="20"/>
    </w:rPr>
  </w:style>
  <w:style w:type="paragraph" w:customStyle="1" w:styleId="OmniPage3">
    <w:name w:val="OmniPage #3"/>
    <w:basedOn w:val="Normal"/>
    <w:pPr>
      <w:spacing w:line="180" w:lineRule="exact"/>
    </w:pPr>
    <w:rPr>
      <w:sz w:val="20"/>
      <w:szCs w:val="20"/>
    </w:rPr>
  </w:style>
  <w:style w:type="paragraph" w:customStyle="1" w:styleId="OmniPage4">
    <w:name w:val="OmniPage #4"/>
    <w:basedOn w:val="Normal"/>
    <w:pPr>
      <w:spacing w:line="400" w:lineRule="exact"/>
    </w:pPr>
    <w:rPr>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6371B"/>
    <w:rPr>
      <w:rFonts w:ascii="Tahoma" w:hAnsi="Tahoma" w:cs="Tahoma"/>
      <w:sz w:val="16"/>
      <w:szCs w:val="16"/>
    </w:rPr>
  </w:style>
  <w:style w:type="character" w:styleId="Strong">
    <w:name w:val="Strong"/>
    <w:uiPriority w:val="22"/>
    <w:qFormat/>
    <w:rsid w:val="001261F0"/>
    <w:rPr>
      <w:b/>
      <w:bCs/>
    </w:rPr>
  </w:style>
  <w:style w:type="paragraph" w:styleId="NormalWeb">
    <w:name w:val="Normal (Web)"/>
    <w:basedOn w:val="Normal"/>
    <w:uiPriority w:val="99"/>
    <w:unhideWhenUsed/>
    <w:rsid w:val="001261F0"/>
    <w:pPr>
      <w:spacing w:before="100" w:beforeAutospacing="1" w:after="100" w:afterAutospacing="1"/>
    </w:pPr>
  </w:style>
  <w:style w:type="paragraph" w:styleId="ListParagraph">
    <w:name w:val="List Paragraph"/>
    <w:basedOn w:val="Normal"/>
    <w:uiPriority w:val="34"/>
    <w:qFormat/>
    <w:rsid w:val="00643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170756">
      <w:bodyDiv w:val="1"/>
      <w:marLeft w:val="0"/>
      <w:marRight w:val="0"/>
      <w:marTop w:val="0"/>
      <w:marBottom w:val="0"/>
      <w:divBdr>
        <w:top w:val="none" w:sz="0" w:space="0" w:color="auto"/>
        <w:left w:val="none" w:sz="0" w:space="0" w:color="auto"/>
        <w:bottom w:val="none" w:sz="0" w:space="0" w:color="auto"/>
        <w:right w:val="none" w:sz="0" w:space="0" w:color="auto"/>
      </w:divBdr>
      <w:divsChild>
        <w:div w:id="1248539790">
          <w:marLeft w:val="0"/>
          <w:marRight w:val="0"/>
          <w:marTop w:val="0"/>
          <w:marBottom w:val="0"/>
          <w:divBdr>
            <w:top w:val="none" w:sz="0" w:space="0" w:color="auto"/>
            <w:left w:val="none" w:sz="0" w:space="0" w:color="auto"/>
            <w:bottom w:val="none" w:sz="0" w:space="0" w:color="auto"/>
            <w:right w:val="none" w:sz="0" w:space="0" w:color="auto"/>
          </w:divBdr>
          <w:divsChild>
            <w:div w:id="13978248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9024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C3D36-B60E-49F7-B1A5-F4CC1A6B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Mayer</dc:creator>
  <cp:keywords/>
  <cp:lastModifiedBy>Dallao Group 003</cp:lastModifiedBy>
  <cp:revision>11</cp:revision>
  <cp:lastPrinted>2017-12-21T19:32:00Z</cp:lastPrinted>
  <dcterms:created xsi:type="dcterms:W3CDTF">2020-10-13T18:25:00Z</dcterms:created>
  <dcterms:modified xsi:type="dcterms:W3CDTF">2020-11-10T13:36:00Z</dcterms:modified>
</cp:coreProperties>
</file>